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94C9" w14:textId="77777777" w:rsidR="00BE07A1" w:rsidRDefault="00BE07A1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20D9B01F" w14:textId="77777777" w:rsidR="00BE07A1" w:rsidRDefault="00670C3F">
      <w:pPr>
        <w:pStyle w:val="Heading1"/>
        <w:spacing w:before="58"/>
        <w:ind w:left="2400" w:firstLine="0"/>
        <w:rPr>
          <w:b w:val="0"/>
          <w:bCs w:val="0"/>
        </w:rPr>
      </w:pPr>
      <w:r>
        <w:rPr>
          <w:spacing w:val="-1"/>
        </w:rPr>
        <w:t>INVESTOR</w:t>
      </w:r>
      <w:r>
        <w:rPr>
          <w:spacing w:val="-8"/>
        </w:rPr>
        <w:t xml:space="preserve"> </w:t>
      </w:r>
      <w:r>
        <w:rPr>
          <w:spacing w:val="-1"/>
        </w:rPr>
        <w:t>CHARTER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RESPECT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INVESTMENT</w:t>
      </w:r>
      <w:r>
        <w:rPr>
          <w:spacing w:val="-7"/>
        </w:rPr>
        <w:t xml:space="preserve"> </w:t>
      </w:r>
      <w:r>
        <w:rPr>
          <w:spacing w:val="-1"/>
        </w:rPr>
        <w:t>ADVISER</w:t>
      </w:r>
    </w:p>
    <w:p w14:paraId="5A466B94" w14:textId="77777777" w:rsidR="00BE07A1" w:rsidRDefault="00BE07A1">
      <w:pPr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5A99F032" w14:textId="77777777" w:rsidR="00BE07A1" w:rsidRPr="00E4133C" w:rsidRDefault="00BE07A1">
      <w:pPr>
        <w:rPr>
          <w:rFonts w:ascii="Book Antiqua" w:eastAsia="Book Antiqua" w:hAnsi="Book Antiqua" w:cs="Book Antiqua"/>
          <w:b/>
          <w:bCs/>
          <w:sz w:val="21"/>
          <w:szCs w:val="21"/>
        </w:rPr>
      </w:pPr>
    </w:p>
    <w:p w14:paraId="5EA0896D" w14:textId="77777777" w:rsidR="00BE07A1" w:rsidRDefault="00670C3F">
      <w:pPr>
        <w:numPr>
          <w:ilvl w:val="0"/>
          <w:numId w:val="5"/>
        </w:numPr>
        <w:tabs>
          <w:tab w:val="left" w:pos="1688"/>
        </w:tabs>
        <w:ind w:hanging="247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/>
          <w:b/>
          <w:spacing w:val="-1"/>
          <w:sz w:val="24"/>
          <w:u w:val="single" w:color="000000"/>
        </w:rPr>
        <w:t>Vision</w:t>
      </w:r>
      <w:r>
        <w:rPr>
          <w:rFonts w:ascii="Book Antiqua"/>
          <w:b/>
          <w:spacing w:val="-6"/>
          <w:sz w:val="24"/>
          <w:u w:val="single" w:color="000000"/>
        </w:rPr>
        <w:t xml:space="preserve"> </w:t>
      </w:r>
      <w:r>
        <w:rPr>
          <w:rFonts w:ascii="Book Antiqua"/>
          <w:b/>
          <w:spacing w:val="-1"/>
          <w:sz w:val="24"/>
          <w:u w:val="single" w:color="000000"/>
        </w:rPr>
        <w:t>and</w:t>
      </w:r>
      <w:r>
        <w:rPr>
          <w:rFonts w:ascii="Book Antiqua"/>
          <w:b/>
          <w:spacing w:val="-5"/>
          <w:sz w:val="24"/>
          <w:u w:val="single" w:color="000000"/>
        </w:rPr>
        <w:t xml:space="preserve"> </w:t>
      </w:r>
      <w:r>
        <w:rPr>
          <w:rFonts w:ascii="Book Antiqua"/>
          <w:b/>
          <w:spacing w:val="-1"/>
          <w:sz w:val="24"/>
          <w:u w:val="single" w:color="000000"/>
        </w:rPr>
        <w:t>Mission</w:t>
      </w:r>
      <w:r>
        <w:rPr>
          <w:rFonts w:ascii="Book Antiqua"/>
          <w:b/>
          <w:spacing w:val="-5"/>
          <w:sz w:val="24"/>
          <w:u w:val="single" w:color="000000"/>
        </w:rPr>
        <w:t xml:space="preserve"> </w:t>
      </w:r>
      <w:r>
        <w:rPr>
          <w:rFonts w:ascii="Book Antiqua"/>
          <w:b/>
          <w:spacing w:val="-1"/>
          <w:sz w:val="24"/>
          <w:u w:val="single" w:color="000000"/>
        </w:rPr>
        <w:t>Statements</w:t>
      </w:r>
      <w:r>
        <w:rPr>
          <w:rFonts w:ascii="Book Antiqua"/>
          <w:b/>
          <w:spacing w:val="-5"/>
          <w:sz w:val="24"/>
          <w:u w:val="single" w:color="000000"/>
        </w:rPr>
        <w:t xml:space="preserve"> </w:t>
      </w:r>
      <w:r>
        <w:rPr>
          <w:rFonts w:ascii="Book Antiqua"/>
          <w:b/>
          <w:sz w:val="24"/>
          <w:u w:val="single" w:color="000000"/>
        </w:rPr>
        <w:t>for</w:t>
      </w:r>
      <w:r>
        <w:rPr>
          <w:rFonts w:ascii="Book Antiqua"/>
          <w:b/>
          <w:spacing w:val="-4"/>
          <w:sz w:val="24"/>
          <w:u w:val="single" w:color="000000"/>
        </w:rPr>
        <w:t xml:space="preserve"> </w:t>
      </w:r>
      <w:r>
        <w:rPr>
          <w:rFonts w:ascii="Book Antiqua"/>
          <w:b/>
          <w:spacing w:val="-1"/>
          <w:sz w:val="24"/>
          <w:u w:val="single" w:color="000000"/>
        </w:rPr>
        <w:t>investors</w:t>
      </w:r>
    </w:p>
    <w:p w14:paraId="4FC4FD94" w14:textId="77777777" w:rsidR="00BE07A1" w:rsidRDefault="00BE07A1">
      <w:pPr>
        <w:spacing w:before="6"/>
        <w:rPr>
          <w:rFonts w:ascii="Book Antiqua" w:eastAsia="Book Antiqua" w:hAnsi="Book Antiqua" w:cs="Book Antiqua"/>
          <w:b/>
          <w:bCs/>
          <w:sz w:val="12"/>
          <w:szCs w:val="12"/>
        </w:rPr>
      </w:pPr>
    </w:p>
    <w:p w14:paraId="5340EE95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  <w:spacing w:before="55"/>
      </w:pPr>
      <w:r>
        <w:rPr>
          <w:spacing w:val="-1"/>
        </w:rPr>
        <w:t>Vision</w:t>
      </w:r>
    </w:p>
    <w:p w14:paraId="7D0D9F78" w14:textId="77777777" w:rsidR="00BE07A1" w:rsidRDefault="00670C3F">
      <w:pPr>
        <w:pStyle w:val="BodyText"/>
        <w:spacing w:before="208"/>
        <w:ind w:left="2148" w:firstLine="0"/>
        <w:jc w:val="both"/>
      </w:pPr>
      <w:r>
        <w:rPr>
          <w:spacing w:val="-1"/>
        </w:rPr>
        <w:t>Invest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knowledge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safety.</w:t>
      </w:r>
    </w:p>
    <w:p w14:paraId="0EABBA87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  <w:spacing w:before="207"/>
      </w:pPr>
      <w:r>
        <w:rPr>
          <w:spacing w:val="-1"/>
        </w:rPr>
        <w:t>Mission</w:t>
      </w:r>
    </w:p>
    <w:p w14:paraId="6D1F914D" w14:textId="77777777" w:rsidR="00BE07A1" w:rsidRDefault="00670C3F">
      <w:pPr>
        <w:pStyle w:val="BodyText"/>
        <w:spacing w:before="205" w:line="279" w:lineRule="auto"/>
        <w:ind w:left="2148" w:right="987" w:firstLine="0"/>
        <w:jc w:val="both"/>
      </w:pPr>
      <w:r>
        <w:rPr>
          <w:spacing w:val="-1"/>
        </w:rPr>
        <w:t>Every</w:t>
      </w:r>
      <w:r>
        <w:rPr>
          <w:spacing w:val="-4"/>
        </w:rPr>
        <w:t xml:space="preserve"> </w:t>
      </w:r>
      <w:r>
        <w:rPr>
          <w:spacing w:val="-1"/>
        </w:rPr>
        <w:t>investor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invest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right</w:t>
      </w:r>
      <w:r>
        <w:rPr>
          <w:spacing w:val="-4"/>
        </w:rPr>
        <w:t xml:space="preserve"> </w:t>
      </w:r>
      <w:r>
        <w:rPr>
          <w:spacing w:val="-1"/>
        </w:rPr>
        <w:t>investment</w:t>
      </w:r>
      <w:r>
        <w:rPr>
          <w:spacing w:val="-2"/>
        </w:rPr>
        <w:t xml:space="preserve"> </w:t>
      </w:r>
      <w:r>
        <w:rPr>
          <w:spacing w:val="-1"/>
        </w:rPr>
        <w:t>products</w:t>
      </w:r>
      <w:r>
        <w:rPr>
          <w:spacing w:val="-6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needs,</w:t>
      </w:r>
      <w:r>
        <w:rPr>
          <w:spacing w:val="37"/>
        </w:rPr>
        <w:t xml:space="preserve"> </w:t>
      </w:r>
      <w:r>
        <w:rPr>
          <w:spacing w:val="-1"/>
        </w:rPr>
        <w:t>manage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t>monitor</w:t>
      </w:r>
      <w:r>
        <w:rPr>
          <w:spacing w:val="37"/>
        </w:rPr>
        <w:t xml:space="preserve"> </w:t>
      </w:r>
      <w:r>
        <w:rPr>
          <w:spacing w:val="-1"/>
        </w:rPr>
        <w:t>them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1"/>
        </w:rPr>
        <w:t>meet</w:t>
      </w:r>
      <w:r>
        <w:rPr>
          <w:spacing w:val="39"/>
        </w:rPr>
        <w:t xml:space="preserve"> </w:t>
      </w:r>
      <w:r>
        <w:rPr>
          <w:spacing w:val="-1"/>
        </w:rPr>
        <w:t>their</w:t>
      </w:r>
      <w:r>
        <w:rPr>
          <w:spacing w:val="40"/>
        </w:rPr>
        <w:t xml:space="preserve"> </w:t>
      </w:r>
      <w:r>
        <w:rPr>
          <w:spacing w:val="-1"/>
        </w:rPr>
        <w:t>goals,</w:t>
      </w:r>
      <w:r>
        <w:rPr>
          <w:spacing w:val="38"/>
        </w:rPr>
        <w:t xml:space="preserve"> </w:t>
      </w:r>
      <w:r>
        <w:rPr>
          <w:spacing w:val="-1"/>
        </w:rPr>
        <w:t>access</w:t>
      </w:r>
      <w:r>
        <w:rPr>
          <w:spacing w:val="37"/>
        </w:rPr>
        <w:t xml:space="preserve"> </w:t>
      </w:r>
      <w:r>
        <w:t>reports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enjoy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financial</w:t>
      </w:r>
      <w:r>
        <w:rPr>
          <w:spacing w:val="-4"/>
        </w:rPr>
        <w:t xml:space="preserve"> </w:t>
      </w:r>
      <w:r>
        <w:rPr>
          <w:spacing w:val="-1"/>
        </w:rPr>
        <w:t>wellness.</w:t>
      </w:r>
    </w:p>
    <w:p w14:paraId="6F162304" w14:textId="77777777" w:rsidR="00BE07A1" w:rsidRDefault="00670C3F">
      <w:pPr>
        <w:pStyle w:val="Heading1"/>
        <w:numPr>
          <w:ilvl w:val="0"/>
          <w:numId w:val="5"/>
        </w:numPr>
        <w:tabs>
          <w:tab w:val="left" w:pos="1661"/>
        </w:tabs>
        <w:ind w:left="1660" w:hanging="220"/>
        <w:rPr>
          <w:b w:val="0"/>
          <w:bCs w:val="0"/>
        </w:rPr>
      </w:pPr>
      <w:r>
        <w:rPr>
          <w:spacing w:val="-1"/>
          <w:u w:val="single" w:color="000000"/>
        </w:rPr>
        <w:t>Details</w:t>
      </w:r>
      <w:r>
        <w:rPr>
          <w:spacing w:val="-19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8"/>
          <w:u w:val="single" w:color="000000"/>
        </w:rPr>
        <w:t xml:space="preserve"> </w:t>
      </w:r>
      <w:r>
        <w:rPr>
          <w:spacing w:val="-1"/>
          <w:u w:val="single" w:color="000000"/>
        </w:rPr>
        <w:t>business</w:t>
      </w:r>
      <w:r>
        <w:rPr>
          <w:spacing w:val="-17"/>
          <w:u w:val="single" w:color="000000"/>
        </w:rPr>
        <w:t xml:space="preserve"> </w:t>
      </w:r>
      <w:r>
        <w:rPr>
          <w:spacing w:val="-1"/>
          <w:u w:val="single" w:color="000000"/>
        </w:rPr>
        <w:t>transacted</w:t>
      </w:r>
      <w:r>
        <w:rPr>
          <w:spacing w:val="-18"/>
          <w:u w:val="single" w:color="000000"/>
        </w:rPr>
        <w:t xml:space="preserve"> </w:t>
      </w:r>
      <w:r>
        <w:rPr>
          <w:spacing w:val="-1"/>
          <w:u w:val="single" w:color="000000"/>
        </w:rPr>
        <w:t>by</w:t>
      </w:r>
      <w:r>
        <w:rPr>
          <w:spacing w:val="-18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-18"/>
          <w:u w:val="single" w:color="000000"/>
        </w:rPr>
        <w:t xml:space="preserve"> </w:t>
      </w:r>
      <w:r>
        <w:rPr>
          <w:spacing w:val="-1"/>
          <w:u w:val="single" w:color="000000"/>
        </w:rPr>
        <w:t>Investment</w:t>
      </w:r>
      <w:r>
        <w:rPr>
          <w:spacing w:val="-20"/>
          <w:u w:val="single" w:color="000000"/>
        </w:rPr>
        <w:t xml:space="preserve"> </w:t>
      </w:r>
      <w:r>
        <w:rPr>
          <w:spacing w:val="-1"/>
          <w:u w:val="single" w:color="000000"/>
        </w:rPr>
        <w:t>Adviser</w:t>
      </w:r>
      <w:r>
        <w:rPr>
          <w:spacing w:val="-18"/>
          <w:u w:val="single" w:color="000000"/>
        </w:rPr>
        <w:t xml:space="preserve"> </w:t>
      </w:r>
      <w:r>
        <w:rPr>
          <w:spacing w:val="-1"/>
          <w:u w:val="single" w:color="000000"/>
        </w:rPr>
        <w:t>with</w:t>
      </w:r>
      <w:r>
        <w:rPr>
          <w:spacing w:val="-17"/>
          <w:u w:val="single" w:color="000000"/>
        </w:rPr>
        <w:t xml:space="preserve"> </w:t>
      </w:r>
      <w:r>
        <w:rPr>
          <w:spacing w:val="-1"/>
          <w:u w:val="single" w:color="000000"/>
        </w:rPr>
        <w:t>respect</w:t>
      </w:r>
      <w:r>
        <w:rPr>
          <w:spacing w:val="-20"/>
          <w:u w:val="single" w:color="000000"/>
        </w:rPr>
        <w:t xml:space="preserve"> </w:t>
      </w:r>
      <w:r>
        <w:rPr>
          <w:spacing w:val="-1"/>
          <w:u w:val="single" w:color="000000"/>
        </w:rPr>
        <w:t>to</w:t>
      </w:r>
      <w:r>
        <w:rPr>
          <w:spacing w:val="-16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-16"/>
          <w:u w:val="single" w:color="000000"/>
        </w:rPr>
        <w:t xml:space="preserve"> </w:t>
      </w:r>
      <w:r>
        <w:rPr>
          <w:spacing w:val="-1"/>
          <w:u w:val="single" w:color="000000"/>
        </w:rPr>
        <w:t>investors</w:t>
      </w:r>
    </w:p>
    <w:p w14:paraId="3F4A4DF5" w14:textId="77777777" w:rsidR="00BE07A1" w:rsidRDefault="00BE07A1">
      <w:pPr>
        <w:spacing w:before="8"/>
        <w:rPr>
          <w:rFonts w:ascii="Book Antiqua" w:eastAsia="Book Antiqua" w:hAnsi="Book Antiqua" w:cs="Book Antiqua"/>
          <w:b/>
          <w:bCs/>
          <w:sz w:val="12"/>
          <w:szCs w:val="12"/>
        </w:rPr>
      </w:pPr>
    </w:p>
    <w:p w14:paraId="209D9370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  <w:spacing w:before="55" w:line="277" w:lineRule="auto"/>
        <w:ind w:right="987"/>
        <w:jc w:val="both"/>
      </w:pP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enter</w:t>
      </w:r>
      <w:r>
        <w:rPr>
          <w:spacing w:val="-16"/>
        </w:rPr>
        <w:t xml:space="preserve"> </w:t>
      </w:r>
      <w:r>
        <w:rPr>
          <w:spacing w:val="-1"/>
        </w:rPr>
        <w:t>into</w:t>
      </w:r>
      <w:r>
        <w:rPr>
          <w:spacing w:val="-13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rPr>
          <w:spacing w:val="-1"/>
        </w:rPr>
        <w:t>agreement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client</w:t>
      </w:r>
      <w:r>
        <w:rPr>
          <w:spacing w:val="-14"/>
        </w:rPr>
        <w:t xml:space="preserve"> </w:t>
      </w:r>
      <w:r>
        <w:rPr>
          <w:spacing w:val="-1"/>
        </w:rPr>
        <w:t>providing</w:t>
      </w:r>
      <w:r>
        <w:rPr>
          <w:spacing w:val="-14"/>
        </w:rPr>
        <w:t xml:space="preserve"> </w:t>
      </w:r>
      <w:r>
        <w:rPr>
          <w:spacing w:val="-1"/>
        </w:rPr>
        <w:t>all</w:t>
      </w:r>
      <w:r>
        <w:rPr>
          <w:spacing w:val="-15"/>
        </w:rPr>
        <w:t xml:space="preserve"> </w:t>
      </w:r>
      <w:r>
        <w:rPr>
          <w:spacing w:val="-1"/>
        </w:rPr>
        <w:t>details</w:t>
      </w:r>
      <w:r>
        <w:rPr>
          <w:spacing w:val="-15"/>
        </w:rPr>
        <w:t xml:space="preserve"> </w:t>
      </w:r>
      <w:r>
        <w:rPr>
          <w:spacing w:val="-1"/>
        </w:rPr>
        <w:t>including</w:t>
      </w:r>
      <w:r>
        <w:rPr>
          <w:spacing w:val="-14"/>
        </w:rPr>
        <w:t xml:space="preserve"> </w:t>
      </w:r>
      <w:r>
        <w:rPr>
          <w:spacing w:val="-1"/>
        </w:rPr>
        <w:t>fee</w:t>
      </w:r>
      <w:r>
        <w:rPr>
          <w:spacing w:val="-14"/>
        </w:rPr>
        <w:t xml:space="preserve"> </w:t>
      </w:r>
      <w:r>
        <w:rPr>
          <w:spacing w:val="-1"/>
        </w:rPr>
        <w:t>details,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aspect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Conflict-of-interest</w:t>
      </w:r>
      <w:r>
        <w:rPr>
          <w:spacing w:val="6"/>
        </w:rPr>
        <w:t xml:space="preserve"> </w:t>
      </w:r>
      <w:r>
        <w:rPr>
          <w:spacing w:val="-1"/>
        </w:rPr>
        <w:t>disclosure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maintaining</w:t>
      </w:r>
      <w:r>
        <w:rPr>
          <w:spacing w:val="8"/>
        </w:rPr>
        <w:t xml:space="preserve"> </w:t>
      </w:r>
      <w:r>
        <w:rPr>
          <w:spacing w:val="-1"/>
        </w:rPr>
        <w:t>confidentiality</w:t>
      </w:r>
      <w:r>
        <w:rPr>
          <w:spacing w:val="7"/>
        </w:rPr>
        <w:t xml:space="preserve"> </w:t>
      </w:r>
      <w:r>
        <w:t>of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information.</w:t>
      </w:r>
    </w:p>
    <w:p w14:paraId="582DE496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  <w:spacing w:before="160"/>
      </w:pP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do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proper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unbiased</w:t>
      </w:r>
      <w:r>
        <w:rPr>
          <w:spacing w:val="-15"/>
        </w:rPr>
        <w:t xml:space="preserve"> </w:t>
      </w:r>
      <w:r>
        <w:rPr>
          <w:spacing w:val="-1"/>
        </w:rPr>
        <w:t>risk</w:t>
      </w:r>
      <w:r>
        <w:rPr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rPr>
          <w:spacing w:val="-1"/>
        </w:rPr>
        <w:t>profiling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1"/>
        </w:rPr>
        <w:t>suitability</w:t>
      </w:r>
      <w:r>
        <w:rPr>
          <w:spacing w:val="-14"/>
        </w:rPr>
        <w:t xml:space="preserve"> </w:t>
      </w:r>
      <w:r>
        <w:rPr>
          <w:spacing w:val="-1"/>
        </w:rPr>
        <w:t>assessment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client.</w:t>
      </w:r>
    </w:p>
    <w:p w14:paraId="73A73178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  <w:spacing w:before="207" w:line="276" w:lineRule="auto"/>
        <w:ind w:right="986"/>
        <w:jc w:val="both"/>
      </w:pPr>
      <w:r>
        <w:rPr>
          <w:spacing w:val="-1"/>
        </w:rPr>
        <w:t>To</w:t>
      </w:r>
      <w:r>
        <w:rPr>
          <w:spacing w:val="46"/>
        </w:rPr>
        <w:t xml:space="preserve"> </w:t>
      </w:r>
      <w:r>
        <w:rPr>
          <w:spacing w:val="-1"/>
        </w:rPr>
        <w:t>obtain</w:t>
      </w:r>
      <w:r>
        <w:rPr>
          <w:spacing w:val="44"/>
        </w:rPr>
        <w:t xml:space="preserve"> </w:t>
      </w:r>
      <w:r>
        <w:rPr>
          <w:spacing w:val="-1"/>
        </w:rPr>
        <w:t>registration</w:t>
      </w:r>
      <w:r>
        <w:rPr>
          <w:spacing w:val="42"/>
        </w:rPr>
        <w:t xml:space="preserve"> </w:t>
      </w:r>
      <w:r>
        <w:rPr>
          <w:spacing w:val="-1"/>
        </w:rPr>
        <w:t>with</w:t>
      </w:r>
      <w:r>
        <w:rPr>
          <w:spacing w:val="45"/>
        </w:rPr>
        <w:t xml:space="preserve"> </w:t>
      </w:r>
      <w:r>
        <w:t>Know</w:t>
      </w:r>
      <w:r>
        <w:rPr>
          <w:spacing w:val="44"/>
        </w:rPr>
        <w:t xml:space="preserve"> </w:t>
      </w:r>
      <w:r>
        <w:t>Your</w:t>
      </w:r>
      <w:r>
        <w:rPr>
          <w:spacing w:val="46"/>
        </w:rPr>
        <w:t xml:space="preserve"> </w:t>
      </w:r>
      <w:r>
        <w:rPr>
          <w:spacing w:val="-1"/>
        </w:rPr>
        <w:t>Client</w:t>
      </w:r>
      <w:r>
        <w:rPr>
          <w:spacing w:val="46"/>
        </w:rPr>
        <w:t xml:space="preserve"> </w:t>
      </w:r>
      <w:r>
        <w:rPr>
          <w:spacing w:val="-1"/>
        </w:rPr>
        <w:t>Registration</w:t>
      </w:r>
      <w:r>
        <w:rPr>
          <w:spacing w:val="44"/>
        </w:rPr>
        <w:t xml:space="preserve"> </w:t>
      </w:r>
      <w:r>
        <w:rPr>
          <w:spacing w:val="-1"/>
        </w:rPr>
        <w:t>Agency</w:t>
      </w:r>
      <w:r>
        <w:rPr>
          <w:spacing w:val="45"/>
        </w:rPr>
        <w:t xml:space="preserve"> </w:t>
      </w:r>
      <w:r>
        <w:rPr>
          <w:spacing w:val="-1"/>
        </w:rPr>
        <w:t>(KRA)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71"/>
          <w:w w:val="99"/>
        </w:rPr>
        <w:t xml:space="preserve"> </w:t>
      </w:r>
      <w:r>
        <w:t>Central</w:t>
      </w:r>
      <w:r>
        <w:rPr>
          <w:spacing w:val="-6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Customer</w:t>
      </w:r>
      <w:r>
        <w:rPr>
          <w:spacing w:val="-4"/>
        </w:rPr>
        <w:t xml:space="preserve"> </w:t>
      </w:r>
      <w:r>
        <w:rPr>
          <w:spacing w:val="-1"/>
        </w:rPr>
        <w:t>Registry</w:t>
      </w:r>
      <w:r>
        <w:rPr>
          <w:spacing w:val="-4"/>
        </w:rPr>
        <w:t xml:space="preserve"> </w:t>
      </w:r>
      <w:r>
        <w:rPr>
          <w:spacing w:val="-1"/>
        </w:rPr>
        <w:t>(CKYC).</w:t>
      </w:r>
    </w:p>
    <w:p w14:paraId="7021C6C5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  <w:spacing w:before="161"/>
      </w:pP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conduct</w:t>
      </w:r>
      <w:r>
        <w:rPr>
          <w:spacing w:val="-3"/>
        </w:rPr>
        <w:t xml:space="preserve"> </w:t>
      </w:r>
      <w:r>
        <w:rPr>
          <w:spacing w:val="-1"/>
        </w:rPr>
        <w:t>audit</w:t>
      </w:r>
      <w:r>
        <w:rPr>
          <w:spacing w:val="-3"/>
        </w:rPr>
        <w:t xml:space="preserve"> </w:t>
      </w:r>
      <w:r>
        <w:rPr>
          <w:spacing w:val="-1"/>
        </w:rPr>
        <w:t>annually.</w:t>
      </w:r>
    </w:p>
    <w:p w14:paraId="5AD36F46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  <w:spacing w:before="207"/>
      </w:pP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disclose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status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complaints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website.</w:t>
      </w:r>
    </w:p>
    <w:p w14:paraId="7C60A612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  <w:spacing w:before="207" w:line="277" w:lineRule="auto"/>
        <w:ind w:right="989"/>
        <w:jc w:val="both"/>
      </w:pP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disclose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name,</w:t>
      </w:r>
      <w:r>
        <w:rPr>
          <w:spacing w:val="22"/>
        </w:rPr>
        <w:t xml:space="preserve"> </w:t>
      </w:r>
      <w:r>
        <w:rPr>
          <w:spacing w:val="-1"/>
        </w:rPr>
        <w:t>proprietor</w:t>
      </w:r>
      <w:r>
        <w:rPr>
          <w:spacing w:val="19"/>
        </w:rPr>
        <w:t xml:space="preserve"> </w:t>
      </w:r>
      <w:r>
        <w:rPr>
          <w:spacing w:val="-1"/>
        </w:rPr>
        <w:t>name,</w:t>
      </w:r>
      <w:r>
        <w:rPr>
          <w:spacing w:val="19"/>
        </w:rPr>
        <w:t xml:space="preserve"> </w:t>
      </w:r>
      <w:r>
        <w:rPr>
          <w:spacing w:val="-1"/>
        </w:rPr>
        <w:t>type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registration,</w:t>
      </w:r>
      <w:r>
        <w:rPr>
          <w:spacing w:val="19"/>
        </w:rPr>
        <w:t xml:space="preserve"> </w:t>
      </w:r>
      <w:r>
        <w:rPr>
          <w:spacing w:val="-1"/>
        </w:rPr>
        <w:t>registration</w:t>
      </w:r>
      <w:r>
        <w:rPr>
          <w:spacing w:val="18"/>
        </w:rPr>
        <w:t xml:space="preserve"> </w:t>
      </w:r>
      <w:r>
        <w:rPr>
          <w:spacing w:val="-1"/>
        </w:rPr>
        <w:t>number,</w:t>
      </w:r>
      <w:r>
        <w:rPr>
          <w:rFonts w:ascii="Times New Roman"/>
          <w:spacing w:val="81"/>
        </w:rPr>
        <w:t xml:space="preserve"> </w:t>
      </w:r>
      <w:r>
        <w:rPr>
          <w:spacing w:val="-1"/>
        </w:rPr>
        <w:t>validity,</w:t>
      </w:r>
      <w:r>
        <w:rPr>
          <w:spacing w:val="15"/>
        </w:rPr>
        <w:t xml:space="preserve"> </w:t>
      </w:r>
      <w:r>
        <w:rPr>
          <w:spacing w:val="-1"/>
        </w:rPr>
        <w:t>complete</w:t>
      </w:r>
      <w:r>
        <w:rPr>
          <w:spacing w:val="15"/>
        </w:rPr>
        <w:t xml:space="preserve"> </w:t>
      </w:r>
      <w:r>
        <w:t>address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telephone</w:t>
      </w:r>
      <w:r>
        <w:rPr>
          <w:spacing w:val="15"/>
        </w:rPr>
        <w:t xml:space="preserve"> </w:t>
      </w:r>
      <w:r>
        <w:rPr>
          <w:spacing w:val="-1"/>
        </w:rPr>
        <w:t>numbers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associated</w:t>
      </w:r>
      <w:r>
        <w:rPr>
          <w:spacing w:val="16"/>
        </w:rPr>
        <w:t xml:space="preserve"> </w:t>
      </w:r>
      <w:r>
        <w:rPr>
          <w:spacing w:val="-2"/>
        </w:rPr>
        <w:t>SEBI</w:t>
      </w:r>
      <w:r>
        <w:rPr>
          <w:rFonts w:ascii="Times New Roman"/>
          <w:spacing w:val="60"/>
          <w:w w:val="99"/>
        </w:rPr>
        <w:t xml:space="preserve"> </w:t>
      </w:r>
      <w:r>
        <w:rPr>
          <w:spacing w:val="-1"/>
        </w:rPr>
        <w:t>regional/local</w:t>
      </w:r>
      <w:r>
        <w:rPr>
          <w:spacing w:val="-5"/>
        </w:rPr>
        <w:t xml:space="preserve"> </w:t>
      </w:r>
      <w:r>
        <w:rPr>
          <w:spacing w:val="-1"/>
        </w:rPr>
        <w:t>Office</w:t>
      </w:r>
      <w:r>
        <w:rPr>
          <w:spacing w:val="-3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website.</w:t>
      </w:r>
    </w:p>
    <w:p w14:paraId="22CFF1FC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  <w:spacing w:before="160"/>
      </w:pP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employ</w:t>
      </w:r>
      <w:r>
        <w:rPr>
          <w:spacing w:val="-4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qualified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certified</w:t>
      </w:r>
      <w:r>
        <w:rPr>
          <w:spacing w:val="-4"/>
        </w:rPr>
        <w:t xml:space="preserve"> </w:t>
      </w:r>
      <w:r>
        <w:rPr>
          <w:spacing w:val="-1"/>
        </w:rPr>
        <w:t>employees.</w:t>
      </w:r>
    </w:p>
    <w:p w14:paraId="1E830453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  <w:spacing w:before="207"/>
      </w:pP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deal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clients</w:t>
      </w:r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official</w:t>
      </w:r>
      <w:r>
        <w:rPr>
          <w:spacing w:val="-4"/>
        </w:rPr>
        <w:t xml:space="preserve"> </w:t>
      </w:r>
      <w:r>
        <w:rPr>
          <w:spacing w:val="-1"/>
        </w:rPr>
        <w:t>number.</w:t>
      </w:r>
    </w:p>
    <w:p w14:paraId="2349AB56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  <w:spacing w:before="207" w:line="278" w:lineRule="auto"/>
        <w:ind w:right="990"/>
        <w:jc w:val="both"/>
      </w:pP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maintain</w:t>
      </w:r>
      <w:r>
        <w:rPr>
          <w:spacing w:val="22"/>
        </w:rPr>
        <w:t xml:space="preserve"> </w:t>
      </w:r>
      <w:r>
        <w:t>records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interactions,</w:t>
      </w:r>
      <w:r>
        <w:rPr>
          <w:spacing w:val="23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rPr>
          <w:spacing w:val="-1"/>
        </w:rPr>
        <w:t>all</w:t>
      </w:r>
      <w:r>
        <w:rPr>
          <w:spacing w:val="21"/>
        </w:rPr>
        <w:t xml:space="preserve"> </w:t>
      </w:r>
      <w:r>
        <w:rPr>
          <w:spacing w:val="-1"/>
        </w:rPr>
        <w:t>clients</w:t>
      </w:r>
      <w:r>
        <w:rPr>
          <w:spacing w:val="22"/>
        </w:rPr>
        <w:t xml:space="preserve"> </w:t>
      </w:r>
      <w:r>
        <w:rPr>
          <w:spacing w:val="-1"/>
        </w:rPr>
        <w:t>including</w:t>
      </w:r>
      <w:r>
        <w:rPr>
          <w:spacing w:val="24"/>
        </w:rPr>
        <w:t xml:space="preserve"> </w:t>
      </w:r>
      <w:r>
        <w:rPr>
          <w:spacing w:val="-1"/>
        </w:rPr>
        <w:t>prospective</w:t>
      </w:r>
      <w:r>
        <w:rPr>
          <w:spacing w:val="24"/>
        </w:rPr>
        <w:t xml:space="preserve"> </w:t>
      </w:r>
      <w:r>
        <w:rPr>
          <w:spacing w:val="-1"/>
        </w:rPr>
        <w:t>clients</w:t>
      </w:r>
      <w:r>
        <w:rPr>
          <w:rFonts w:ascii="Times New Roman"/>
          <w:spacing w:val="71"/>
          <w:w w:val="99"/>
        </w:rPr>
        <w:t xml:space="preserve"> </w:t>
      </w:r>
      <w:r>
        <w:rPr>
          <w:spacing w:val="-1"/>
        </w:rPr>
        <w:t>(before</w:t>
      </w:r>
      <w:r>
        <w:rPr>
          <w:spacing w:val="-3"/>
        </w:rPr>
        <w:t xml:space="preserve"> </w:t>
      </w:r>
      <w:r>
        <w:rPr>
          <w:spacing w:val="-1"/>
        </w:rPr>
        <w:t>onboarding),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conversation</w:t>
      </w:r>
      <w:r>
        <w:rPr>
          <w:spacing w:val="-6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rPr>
          <w:spacing w:val="-1"/>
        </w:rPr>
        <w:t>to advice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rPr>
          <w:spacing w:val="-1"/>
        </w:rPr>
        <w:t>place.</w:t>
      </w:r>
    </w:p>
    <w:p w14:paraId="5C3ECB25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  <w:spacing w:before="156" w:line="278" w:lineRule="auto"/>
        <w:ind w:right="989"/>
        <w:jc w:val="both"/>
      </w:pP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ensure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advertisements</w:t>
      </w:r>
      <w:r>
        <w:rPr>
          <w:spacing w:val="13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adherence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provisions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Advertisement</w:t>
      </w:r>
      <w:r>
        <w:rPr>
          <w:spacing w:val="-7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Investment</w:t>
      </w:r>
      <w:r>
        <w:rPr>
          <w:spacing w:val="-7"/>
        </w:rPr>
        <w:t xml:space="preserve"> </w:t>
      </w:r>
      <w:r>
        <w:rPr>
          <w:spacing w:val="-1"/>
        </w:rPr>
        <w:t>Advisers.</w:t>
      </w:r>
    </w:p>
    <w:p w14:paraId="70044087" w14:textId="77777777" w:rsidR="00BE07A1" w:rsidRDefault="00BE07A1">
      <w:pPr>
        <w:spacing w:line="278" w:lineRule="auto"/>
        <w:jc w:val="both"/>
        <w:sectPr w:rsidR="00BE07A1" w:rsidSect="00E4133C">
          <w:headerReference w:type="default" r:id="rId7"/>
          <w:footerReference w:type="default" r:id="rId8"/>
          <w:type w:val="continuous"/>
          <w:pgSz w:w="11910" w:h="16840"/>
          <w:pgMar w:top="851" w:right="0" w:bottom="2320" w:left="0" w:header="0" w:footer="2128" w:gutter="0"/>
          <w:cols w:space="720"/>
        </w:sectPr>
      </w:pPr>
    </w:p>
    <w:p w14:paraId="6E2C5F12" w14:textId="77777777" w:rsidR="00BE07A1" w:rsidRDefault="00BE07A1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14:paraId="37482243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  <w:spacing w:before="55" w:line="276" w:lineRule="auto"/>
        <w:ind w:right="992"/>
      </w:pPr>
      <w:r>
        <w:t xml:space="preserve">Not </w:t>
      </w:r>
      <w:r>
        <w:rPr>
          <w:spacing w:val="12"/>
        </w:rPr>
        <w:t xml:space="preserve"> </w:t>
      </w:r>
      <w:r>
        <w:t xml:space="preserve">to </w:t>
      </w:r>
      <w:r>
        <w:rPr>
          <w:spacing w:val="12"/>
        </w:rPr>
        <w:t xml:space="preserve"> </w:t>
      </w:r>
      <w:r>
        <w:rPr>
          <w:spacing w:val="-1"/>
        </w:rPr>
        <w:t>discriminate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10"/>
        </w:rPr>
        <w:t xml:space="preserve"> </w:t>
      </w:r>
      <w:r>
        <w:t xml:space="preserve">terms </w:t>
      </w:r>
      <w:r>
        <w:rPr>
          <w:spacing w:val="10"/>
        </w:rPr>
        <w:t xml:space="preserve"> </w:t>
      </w:r>
      <w:r>
        <w:t xml:space="preserve">of </w:t>
      </w:r>
      <w:r>
        <w:rPr>
          <w:spacing w:val="10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provided,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among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opting</w:t>
      </w:r>
      <w:r>
        <w:t xml:space="preserve"> </w:t>
      </w:r>
      <w:r>
        <w:rPr>
          <w:spacing w:val="12"/>
        </w:rPr>
        <w:t xml:space="preserve"> </w:t>
      </w:r>
      <w:r>
        <w:t>for</w:t>
      </w:r>
      <w:r>
        <w:rPr>
          <w:rFonts w:ascii="Times New Roman"/>
          <w:spacing w:val="68"/>
          <w:w w:val="99"/>
        </w:rPr>
        <w:t xml:space="preserve"> </w:t>
      </w:r>
      <w:r>
        <w:rPr>
          <w:spacing w:val="-1"/>
        </w:rPr>
        <w:t>same/similar</w:t>
      </w:r>
      <w:r>
        <w:rPr>
          <w:spacing w:val="-6"/>
        </w:rPr>
        <w:t xml:space="preserve"> </w:t>
      </w:r>
      <w:r>
        <w:rPr>
          <w:spacing w:val="-1"/>
        </w:rPr>
        <w:t>products/services</w:t>
      </w:r>
      <w:r>
        <w:rPr>
          <w:spacing w:val="-8"/>
        </w:rPr>
        <w:t xml:space="preserve"> </w:t>
      </w:r>
      <w:r>
        <w:t>offered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investment</w:t>
      </w:r>
      <w:r>
        <w:rPr>
          <w:spacing w:val="-7"/>
        </w:rPr>
        <w:t xml:space="preserve"> </w:t>
      </w:r>
      <w:r>
        <w:rPr>
          <w:spacing w:val="-1"/>
        </w:rPr>
        <w:t>adviser.</w:t>
      </w:r>
    </w:p>
    <w:p w14:paraId="65572D65" w14:textId="77777777" w:rsidR="00BE07A1" w:rsidRDefault="00670C3F">
      <w:pPr>
        <w:pStyle w:val="Heading1"/>
        <w:numPr>
          <w:ilvl w:val="0"/>
          <w:numId w:val="5"/>
        </w:numPr>
        <w:tabs>
          <w:tab w:val="left" w:pos="1673"/>
        </w:tabs>
        <w:spacing w:before="160"/>
        <w:ind w:left="1672" w:hanging="232"/>
        <w:rPr>
          <w:b w:val="0"/>
          <w:bCs w:val="0"/>
        </w:rPr>
      </w:pPr>
      <w:r>
        <w:rPr>
          <w:spacing w:val="-1"/>
          <w:u w:val="single" w:color="000000"/>
        </w:rPr>
        <w:t>Details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services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provided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to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investors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(No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Indicative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Timelines)</w:t>
      </w:r>
    </w:p>
    <w:p w14:paraId="5C75595A" w14:textId="77777777" w:rsidR="00BE07A1" w:rsidRDefault="00BE07A1">
      <w:pPr>
        <w:spacing w:before="6"/>
        <w:rPr>
          <w:rFonts w:ascii="Book Antiqua" w:eastAsia="Book Antiqua" w:hAnsi="Book Antiqua" w:cs="Book Antiqua"/>
          <w:b/>
          <w:bCs/>
          <w:sz w:val="12"/>
          <w:szCs w:val="12"/>
        </w:rPr>
      </w:pPr>
    </w:p>
    <w:p w14:paraId="1CF1AD7C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  <w:spacing w:before="55"/>
      </w:pPr>
      <w:r>
        <w:rPr>
          <w:spacing w:val="-1"/>
        </w:rPr>
        <w:t>Onboarding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Clients</w:t>
      </w:r>
    </w:p>
    <w:p w14:paraId="7E993513" w14:textId="77777777" w:rsidR="00BE07A1" w:rsidRDefault="00670C3F">
      <w:pPr>
        <w:pStyle w:val="BodyText"/>
        <w:numPr>
          <w:ilvl w:val="2"/>
          <w:numId w:val="5"/>
        </w:numPr>
        <w:tabs>
          <w:tab w:val="left" w:pos="2520"/>
        </w:tabs>
        <w:spacing w:before="208"/>
      </w:pPr>
      <w:r>
        <w:rPr>
          <w:spacing w:val="-1"/>
        </w:rPr>
        <w:t>Sharing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-1"/>
        </w:rPr>
        <w:t>copy</w:t>
      </w:r>
    </w:p>
    <w:p w14:paraId="56962199" w14:textId="77777777" w:rsidR="00BE07A1" w:rsidRDefault="00670C3F">
      <w:pPr>
        <w:pStyle w:val="BodyText"/>
        <w:numPr>
          <w:ilvl w:val="2"/>
          <w:numId w:val="5"/>
        </w:numPr>
        <w:tabs>
          <w:tab w:val="left" w:pos="2520"/>
        </w:tabs>
        <w:spacing w:before="204"/>
      </w:pPr>
      <w:r>
        <w:rPr>
          <w:spacing w:val="-1"/>
        </w:rPr>
        <w:t>Completing</w:t>
      </w:r>
      <w:r>
        <w:rPr>
          <w:spacing w:val="-4"/>
        </w:rPr>
        <w:t xml:space="preserve"> </w:t>
      </w:r>
      <w:r>
        <w:t>KYC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clients</w:t>
      </w:r>
    </w:p>
    <w:p w14:paraId="5893C29F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  <w:spacing w:before="200"/>
      </w:pPr>
      <w:r>
        <w:rPr>
          <w:spacing w:val="-1"/>
        </w:rPr>
        <w:t>Disclosure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Clients</w:t>
      </w:r>
    </w:p>
    <w:p w14:paraId="379E3803" w14:textId="77777777" w:rsidR="00BE07A1" w:rsidRDefault="00670C3F">
      <w:pPr>
        <w:pStyle w:val="BodyText"/>
        <w:numPr>
          <w:ilvl w:val="2"/>
          <w:numId w:val="5"/>
        </w:numPr>
        <w:tabs>
          <w:tab w:val="left" w:pos="2520"/>
        </w:tabs>
        <w:spacing w:before="208" w:line="276" w:lineRule="auto"/>
        <w:ind w:right="992"/>
      </w:pPr>
      <w:r>
        <w:rPr>
          <w:spacing w:val="-1"/>
        </w:rPr>
        <w:t>To</w:t>
      </w:r>
      <w:r>
        <w:rPr>
          <w:spacing w:val="52"/>
        </w:rPr>
        <w:t xml:space="preserve"> </w:t>
      </w:r>
      <w:r>
        <w:rPr>
          <w:spacing w:val="-1"/>
        </w:rPr>
        <w:t>provide</w:t>
      </w:r>
      <w:r>
        <w:rPr>
          <w:spacing w:val="52"/>
        </w:rPr>
        <w:t xml:space="preserve"> </w:t>
      </w:r>
      <w:r>
        <w:rPr>
          <w:spacing w:val="-1"/>
        </w:rPr>
        <w:t>full</w:t>
      </w:r>
      <w:r>
        <w:rPr>
          <w:spacing w:val="50"/>
        </w:rPr>
        <w:t xml:space="preserve"> </w:t>
      </w:r>
      <w:r>
        <w:rPr>
          <w:spacing w:val="-1"/>
        </w:rPr>
        <w:t>disclosure</w:t>
      </w:r>
      <w:r>
        <w:rPr>
          <w:spacing w:val="52"/>
        </w:rPr>
        <w:t xml:space="preserve"> </w:t>
      </w:r>
      <w:r>
        <w:rPr>
          <w:spacing w:val="-1"/>
        </w:rPr>
        <w:t>about</w:t>
      </w:r>
      <w:r>
        <w:rPr>
          <w:spacing w:val="52"/>
        </w:rPr>
        <w:t xml:space="preserve"> </w:t>
      </w:r>
      <w:r>
        <w:rPr>
          <w:spacing w:val="-1"/>
        </w:rPr>
        <w:t>business,</w:t>
      </w:r>
      <w:r>
        <w:rPr>
          <w:spacing w:val="54"/>
        </w:rPr>
        <w:t xml:space="preserve"> </w:t>
      </w:r>
      <w:r>
        <w:rPr>
          <w:spacing w:val="-1"/>
        </w:rPr>
        <w:t>affiliations,</w:t>
      </w:r>
      <w:r>
        <w:rPr>
          <w:spacing w:val="51"/>
        </w:rPr>
        <w:t xml:space="preserve"> </w:t>
      </w:r>
      <w:r>
        <w:rPr>
          <w:spacing w:val="-1"/>
        </w:rPr>
        <w:t>compensation</w:t>
      </w:r>
      <w:r>
        <w:rPr>
          <w:spacing w:val="51"/>
        </w:rPr>
        <w:t xml:space="preserve"> </w:t>
      </w:r>
      <w:r>
        <w:rPr>
          <w:spacing w:val="-1"/>
        </w:rPr>
        <w:t>in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81"/>
        </w:rPr>
        <w:t xml:space="preserve"> </w:t>
      </w:r>
      <w:r>
        <w:rPr>
          <w:spacing w:val="-1"/>
        </w:rPr>
        <w:t>agreement.</w:t>
      </w:r>
    </w:p>
    <w:p w14:paraId="4BD7944B" w14:textId="77777777" w:rsidR="00BE07A1" w:rsidRDefault="00670C3F">
      <w:pPr>
        <w:pStyle w:val="BodyText"/>
        <w:numPr>
          <w:ilvl w:val="2"/>
          <w:numId w:val="5"/>
        </w:numPr>
        <w:tabs>
          <w:tab w:val="left" w:pos="2520"/>
        </w:tabs>
        <w:spacing w:before="161"/>
      </w:pPr>
      <w:r>
        <w:rPr>
          <w:spacing w:val="-1"/>
        </w:rPr>
        <w:t>To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access</w:t>
      </w:r>
      <w:r>
        <w:rPr>
          <w:spacing w:val="-5"/>
        </w:rPr>
        <w:t xml:space="preserve"> </w:t>
      </w:r>
      <w:r>
        <w:rPr>
          <w:spacing w:val="-1"/>
        </w:rPr>
        <w:t>client’s</w:t>
      </w:r>
      <w:r>
        <w:rPr>
          <w:spacing w:val="-4"/>
        </w:rPr>
        <w:t xml:space="preserve"> </w:t>
      </w:r>
      <w:r>
        <w:rPr>
          <w:spacing w:val="-1"/>
        </w:rPr>
        <w:t>accounts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holdings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offering</w:t>
      </w:r>
      <w:r>
        <w:rPr>
          <w:spacing w:val="-4"/>
        </w:rPr>
        <w:t xml:space="preserve"> </w:t>
      </w:r>
      <w:r>
        <w:rPr>
          <w:spacing w:val="-1"/>
        </w:rPr>
        <w:t>advice.</w:t>
      </w:r>
    </w:p>
    <w:p w14:paraId="2860ECD8" w14:textId="77777777" w:rsidR="00BE07A1" w:rsidRDefault="00670C3F">
      <w:pPr>
        <w:pStyle w:val="BodyText"/>
        <w:numPr>
          <w:ilvl w:val="2"/>
          <w:numId w:val="5"/>
        </w:numPr>
        <w:tabs>
          <w:tab w:val="left" w:pos="2520"/>
        </w:tabs>
        <w:spacing w:before="204"/>
      </w:pP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disclose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rPr>
          <w:spacing w:val="-2"/>
        </w:rPr>
        <w:t xml:space="preserve"> </w:t>
      </w:r>
      <w:r>
        <w:rPr>
          <w:spacing w:val="-1"/>
        </w:rPr>
        <w:t>profile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client.</w:t>
      </w:r>
    </w:p>
    <w:p w14:paraId="296AEE04" w14:textId="77777777" w:rsidR="00BE07A1" w:rsidRDefault="00670C3F">
      <w:pPr>
        <w:pStyle w:val="BodyText"/>
        <w:numPr>
          <w:ilvl w:val="2"/>
          <w:numId w:val="5"/>
        </w:numPr>
        <w:tabs>
          <w:tab w:val="left" w:pos="2520"/>
        </w:tabs>
        <w:spacing w:before="199" w:line="276" w:lineRule="auto"/>
        <w:ind w:right="992"/>
      </w:pP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disclose</w:t>
      </w:r>
      <w:r>
        <w:rPr>
          <w:spacing w:val="-13"/>
        </w:rPr>
        <w:t xml:space="preserve"> </w:t>
      </w:r>
      <w:r>
        <w:rPr>
          <w:spacing w:val="-1"/>
        </w:rPr>
        <w:t>any</w:t>
      </w:r>
      <w:r>
        <w:rPr>
          <w:spacing w:val="-12"/>
        </w:rPr>
        <w:t xml:space="preserve"> </w:t>
      </w:r>
      <w:r>
        <w:rPr>
          <w:spacing w:val="-1"/>
        </w:rPr>
        <w:t>conflict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interest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investment</w:t>
      </w:r>
      <w:r>
        <w:rPr>
          <w:spacing w:val="-12"/>
        </w:rPr>
        <w:t xml:space="preserve"> </w:t>
      </w:r>
      <w:r>
        <w:rPr>
          <w:spacing w:val="-1"/>
        </w:rPr>
        <w:t>advisory</w:t>
      </w:r>
      <w:r>
        <w:rPr>
          <w:spacing w:val="-12"/>
        </w:rPr>
        <w:t xml:space="preserve"> </w:t>
      </w:r>
      <w:r>
        <w:rPr>
          <w:spacing w:val="-1"/>
        </w:rPr>
        <w:t>activities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rPr>
          <w:spacing w:val="-1"/>
        </w:rPr>
        <w:t>any</w:t>
      </w:r>
      <w:r>
        <w:rPr>
          <w:rFonts w:ascii="Times New Roman"/>
          <w:spacing w:val="7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investment</w:t>
      </w:r>
      <w:r>
        <w:rPr>
          <w:spacing w:val="-3"/>
        </w:rPr>
        <w:t xml:space="preserve"> </w:t>
      </w:r>
      <w:r>
        <w:rPr>
          <w:spacing w:val="-1"/>
        </w:rPr>
        <w:t>adviser.</w:t>
      </w:r>
    </w:p>
    <w:p w14:paraId="0639D73D" w14:textId="77777777" w:rsidR="00BE07A1" w:rsidRDefault="00670C3F">
      <w:pPr>
        <w:pStyle w:val="BodyText"/>
        <w:numPr>
          <w:ilvl w:val="2"/>
          <w:numId w:val="5"/>
        </w:numPr>
        <w:tabs>
          <w:tab w:val="left" w:pos="2520"/>
        </w:tabs>
        <w:spacing w:before="161" w:line="276" w:lineRule="auto"/>
        <w:ind w:right="990"/>
      </w:pPr>
      <w:r>
        <w:rPr>
          <w:spacing w:val="-1"/>
        </w:rPr>
        <w:t>To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disclose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17"/>
        </w:rPr>
        <w:t xml:space="preserve"> </w:t>
      </w:r>
      <w:r>
        <w:t xml:space="preserve">of </w:t>
      </w:r>
      <w:r>
        <w:rPr>
          <w:spacing w:val="16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18"/>
        </w:rPr>
        <w:t xml:space="preserve"> </w:t>
      </w:r>
      <w:r>
        <w:t xml:space="preserve">of </w:t>
      </w:r>
      <w:r>
        <w:rPr>
          <w:spacing w:val="16"/>
        </w:rPr>
        <w:t xml:space="preserve"> </w:t>
      </w:r>
      <w:r>
        <w:rPr>
          <w:spacing w:val="-1"/>
        </w:rPr>
        <w:t>Artificial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Intelligence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tools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providing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investment</w:t>
      </w:r>
      <w:r>
        <w:rPr>
          <w:spacing w:val="-8"/>
        </w:rPr>
        <w:t xml:space="preserve"> </w:t>
      </w:r>
      <w:r>
        <w:t>advisory</w:t>
      </w:r>
      <w:r>
        <w:rPr>
          <w:spacing w:val="-8"/>
        </w:rPr>
        <w:t xml:space="preserve"> </w:t>
      </w:r>
      <w:r>
        <w:rPr>
          <w:spacing w:val="-1"/>
        </w:rPr>
        <w:t>services.</w:t>
      </w:r>
    </w:p>
    <w:p w14:paraId="7402F315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  <w:spacing w:before="160" w:line="276" w:lineRule="auto"/>
        <w:ind w:right="988"/>
        <w:jc w:val="both"/>
      </w:pP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investment</w:t>
      </w:r>
      <w:r>
        <w:rPr>
          <w:spacing w:val="1"/>
        </w:rPr>
        <w:t xml:space="preserve"> </w:t>
      </w:r>
      <w:r>
        <w:rPr>
          <w:spacing w:val="-1"/>
        </w:rPr>
        <w:t>advice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client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risk-profiling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clients</w:t>
      </w:r>
      <w:r>
        <w:rPr>
          <w:rFonts w:ascii="Times New Roman"/>
          <w:spacing w:val="61"/>
          <w:w w:val="99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suitability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 client.</w:t>
      </w:r>
    </w:p>
    <w:p w14:paraId="3034681D" w14:textId="77777777" w:rsidR="00BE07A1" w:rsidRDefault="00BE07A1">
      <w:pPr>
        <w:spacing w:before="1"/>
        <w:rPr>
          <w:rFonts w:ascii="Book Antiqua" w:eastAsia="Book Antiqua" w:hAnsi="Book Antiqua" w:cs="Book Antiqua"/>
          <w:sz w:val="28"/>
          <w:szCs w:val="28"/>
        </w:rPr>
      </w:pPr>
    </w:p>
    <w:p w14:paraId="658AE132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</w:pPr>
      <w:r>
        <w:rPr>
          <w:spacing w:val="-1"/>
        </w:rPr>
        <w:t>To</w:t>
      </w:r>
      <w:r>
        <w:rPr>
          <w:spacing w:val="-2"/>
        </w:rPr>
        <w:t xml:space="preserve"> </w:t>
      </w:r>
      <w:r>
        <w:t>treat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advisory</w:t>
      </w:r>
      <w:r>
        <w:rPr>
          <w:spacing w:val="-2"/>
        </w:rPr>
        <w:t xml:space="preserve"> </w:t>
      </w:r>
      <w:r>
        <w:rPr>
          <w:spacing w:val="-1"/>
        </w:rPr>
        <w:t>clients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honesty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integrity.</w:t>
      </w:r>
    </w:p>
    <w:p w14:paraId="1BEE3201" w14:textId="77777777" w:rsidR="00BE07A1" w:rsidRDefault="00BE07A1">
      <w:pPr>
        <w:spacing w:before="7"/>
        <w:rPr>
          <w:rFonts w:ascii="Book Antiqua" w:eastAsia="Book Antiqua" w:hAnsi="Book Antiqua" w:cs="Book Antiqua"/>
          <w:sz w:val="31"/>
          <w:szCs w:val="31"/>
        </w:rPr>
      </w:pPr>
    </w:p>
    <w:p w14:paraId="1C0106FD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  <w:spacing w:line="276" w:lineRule="auto"/>
        <w:ind w:right="991"/>
        <w:jc w:val="both"/>
      </w:pPr>
      <w:r>
        <w:rPr>
          <w:spacing w:val="-1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>make</w:t>
      </w:r>
      <w:r>
        <w:rPr>
          <w:spacing w:val="39"/>
        </w:rPr>
        <w:t xml:space="preserve"> </w:t>
      </w:r>
      <w:r>
        <w:rPr>
          <w:spacing w:val="-1"/>
        </w:rPr>
        <w:t>adequate</w:t>
      </w:r>
      <w:r>
        <w:rPr>
          <w:spacing w:val="39"/>
        </w:rPr>
        <w:t xml:space="preserve"> </w:t>
      </w:r>
      <w:r>
        <w:rPr>
          <w:spacing w:val="-1"/>
        </w:rPr>
        <w:t>disclosure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investor</w:t>
      </w:r>
      <w:r>
        <w:rPr>
          <w:spacing w:val="40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rPr>
          <w:spacing w:val="-1"/>
        </w:rPr>
        <w:t>all</w:t>
      </w:r>
      <w:r>
        <w:rPr>
          <w:spacing w:val="38"/>
        </w:rPr>
        <w:t xml:space="preserve"> </w:t>
      </w:r>
      <w:r>
        <w:rPr>
          <w:spacing w:val="-1"/>
        </w:rPr>
        <w:t>material</w:t>
      </w:r>
      <w:r>
        <w:rPr>
          <w:spacing w:val="39"/>
        </w:rPr>
        <w:t xml:space="preserve"> </w:t>
      </w:r>
      <w:r>
        <w:rPr>
          <w:spacing w:val="-1"/>
        </w:rPr>
        <w:t>facts</w:t>
      </w:r>
      <w:r>
        <w:rPr>
          <w:spacing w:val="40"/>
        </w:rPr>
        <w:t xml:space="preserve"> </w:t>
      </w:r>
      <w:r>
        <w:rPr>
          <w:spacing w:val="-1"/>
        </w:rPr>
        <w:t>such</w:t>
      </w:r>
      <w:r>
        <w:rPr>
          <w:spacing w:val="40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risks,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obligations,</w:t>
      </w:r>
      <w:r>
        <w:rPr>
          <w:spacing w:val="-3"/>
        </w:rPr>
        <w:t xml:space="preserve"> </w:t>
      </w:r>
      <w:r>
        <w:rPr>
          <w:spacing w:val="-1"/>
        </w:rPr>
        <w:t>costs,</w:t>
      </w:r>
      <w:r>
        <w:rPr>
          <w:spacing w:val="-2"/>
        </w:rPr>
        <w:t xml:space="preserve"> </w:t>
      </w:r>
      <w:r>
        <w:rPr>
          <w:spacing w:val="-1"/>
        </w:rPr>
        <w:t>etc.</w:t>
      </w:r>
      <w:r>
        <w:rPr>
          <w:spacing w:val="-2"/>
        </w:rPr>
        <w:t xml:space="preserve"> </w:t>
      </w:r>
      <w:r>
        <w:rPr>
          <w:spacing w:val="-1"/>
        </w:rP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securities</w:t>
      </w:r>
      <w:r>
        <w:rPr>
          <w:spacing w:val="-4"/>
        </w:rPr>
        <w:t xml:space="preserve"> </w:t>
      </w:r>
      <w:r>
        <w:rPr>
          <w:spacing w:val="-1"/>
        </w:rPr>
        <w:t>advised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adviser.</w:t>
      </w:r>
    </w:p>
    <w:p w14:paraId="6E75DB58" w14:textId="77777777" w:rsidR="00BE07A1" w:rsidRDefault="00BE07A1">
      <w:pPr>
        <w:spacing w:before="1"/>
        <w:rPr>
          <w:rFonts w:ascii="Book Antiqua" w:eastAsia="Book Antiqua" w:hAnsi="Book Antiqua" w:cs="Book Antiqua"/>
          <w:sz w:val="28"/>
          <w:szCs w:val="28"/>
        </w:rPr>
      </w:pPr>
    </w:p>
    <w:p w14:paraId="3A6CAB17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  <w:spacing w:line="276" w:lineRule="auto"/>
        <w:ind w:right="988"/>
        <w:jc w:val="both"/>
      </w:pP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rPr>
          <w:spacing w:val="9"/>
        </w:rPr>
        <w:t xml:space="preserve"> </w:t>
      </w:r>
      <w:r>
        <w:rPr>
          <w:spacing w:val="-1"/>
        </w:rPr>
        <w:t>clear</w:t>
      </w:r>
      <w:r>
        <w:rPr>
          <w:spacing w:val="10"/>
        </w:rPr>
        <w:t xml:space="preserve"> </w:t>
      </w:r>
      <w:r>
        <w:rPr>
          <w:spacing w:val="-1"/>
        </w:rPr>
        <w:t>guidance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adequate</w:t>
      </w:r>
      <w:r>
        <w:rPr>
          <w:spacing w:val="9"/>
        </w:rPr>
        <w:t xml:space="preserve"> </w:t>
      </w:r>
      <w:r>
        <w:t>caution</w:t>
      </w:r>
      <w:r>
        <w:rPr>
          <w:spacing w:val="8"/>
        </w:rPr>
        <w:t xml:space="preserve"> </w:t>
      </w:r>
      <w:r>
        <w:rPr>
          <w:spacing w:val="-1"/>
        </w:rPr>
        <w:t>notice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clients</w:t>
      </w:r>
      <w:r>
        <w:rPr>
          <w:spacing w:val="8"/>
        </w:rPr>
        <w:t xml:space="preserve"> </w:t>
      </w:r>
      <w:r>
        <w:t>when</w:t>
      </w:r>
      <w:r>
        <w:rPr>
          <w:spacing w:val="9"/>
        </w:rPr>
        <w:t xml:space="preserve"> </w:t>
      </w:r>
      <w:r>
        <w:rPr>
          <w:spacing w:val="-1"/>
        </w:rPr>
        <w:t>providing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investment</w:t>
      </w:r>
      <w:r>
        <w:rPr>
          <w:spacing w:val="55"/>
        </w:rPr>
        <w:t xml:space="preserve"> </w:t>
      </w:r>
      <w:r>
        <w:rPr>
          <w:spacing w:val="-1"/>
        </w:rPr>
        <w:t>advice</w:t>
      </w:r>
      <w:r>
        <w:rPr>
          <w:spacing w:val="57"/>
        </w:rPr>
        <w:t xml:space="preserve"> </w:t>
      </w:r>
      <w:r>
        <w:t>for</w:t>
      </w:r>
      <w:r>
        <w:rPr>
          <w:spacing w:val="56"/>
        </w:rPr>
        <w:t xml:space="preserve"> </w:t>
      </w:r>
      <w:r>
        <w:rPr>
          <w:spacing w:val="-1"/>
        </w:rPr>
        <w:t>dealing</w:t>
      </w:r>
      <w:r>
        <w:rPr>
          <w:spacing w:val="55"/>
        </w:rPr>
        <w:t xml:space="preserve"> </w:t>
      </w:r>
      <w:r>
        <w:rPr>
          <w:spacing w:val="-1"/>
        </w:rPr>
        <w:t>in</w:t>
      </w:r>
      <w:r>
        <w:rPr>
          <w:spacing w:val="55"/>
        </w:rPr>
        <w:t xml:space="preserve"> </w:t>
      </w:r>
      <w:r>
        <w:rPr>
          <w:spacing w:val="-1"/>
        </w:rPr>
        <w:t>complex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high-risk</w:t>
      </w:r>
      <w:r>
        <w:rPr>
          <w:spacing w:val="55"/>
        </w:rPr>
        <w:t xml:space="preserve"> </w:t>
      </w:r>
      <w:r>
        <w:rPr>
          <w:spacing w:val="-1"/>
        </w:rPr>
        <w:t>financial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products/services.</w:t>
      </w:r>
    </w:p>
    <w:p w14:paraId="75EC6F63" w14:textId="77777777" w:rsidR="00BE07A1" w:rsidRPr="00E4133C" w:rsidRDefault="00BE07A1">
      <w:pPr>
        <w:spacing w:before="1"/>
        <w:rPr>
          <w:rFonts w:ascii="Book Antiqua" w:eastAsia="Book Antiqua" w:hAnsi="Book Antiqua" w:cs="Book Antiqua"/>
          <w:sz w:val="16"/>
          <w:szCs w:val="16"/>
        </w:rPr>
      </w:pPr>
    </w:p>
    <w:p w14:paraId="0A7A2799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  <w:spacing w:line="276" w:lineRule="auto"/>
        <w:ind w:right="985"/>
        <w:jc w:val="both"/>
      </w:pP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ensure</w:t>
      </w:r>
      <w:r>
        <w:rPr>
          <w:spacing w:val="2"/>
        </w:rPr>
        <w:t xml:space="preserve"> </w:t>
      </w:r>
      <w:r>
        <w:rPr>
          <w:spacing w:val="-1"/>
        </w:rPr>
        <w:t>confidentiality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shared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unless</w:t>
      </w:r>
      <w:r>
        <w:t xml:space="preserve"> such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rFonts w:ascii="Times New Roman"/>
          <w:spacing w:val="90"/>
          <w:w w:val="99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furtherance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discharging</w:t>
      </w:r>
      <w:r>
        <w:rPr>
          <w:spacing w:val="-6"/>
        </w:rPr>
        <w:t xml:space="preserve"> </w:t>
      </w:r>
      <w:r>
        <w:rPr>
          <w:spacing w:val="-1"/>
        </w:rPr>
        <w:t>legal</w:t>
      </w:r>
      <w:r>
        <w:rPr>
          <w:spacing w:val="-7"/>
        </w:rPr>
        <w:t xml:space="preserve"> </w:t>
      </w:r>
      <w:r>
        <w:rPr>
          <w:spacing w:val="-1"/>
        </w:rPr>
        <w:t>obligations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client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lastRenderedPageBreak/>
        <w:t>has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consent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share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rPr>
          <w:spacing w:val="-1"/>
        </w:rPr>
        <w:t>information.</w:t>
      </w:r>
    </w:p>
    <w:p w14:paraId="4277AEAC" w14:textId="77777777" w:rsidR="00BE07A1" w:rsidRDefault="00BE07A1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14:paraId="0474E0F8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  <w:spacing w:before="55" w:line="276" w:lineRule="auto"/>
        <w:ind w:right="992"/>
      </w:pPr>
      <w:r>
        <w:rPr>
          <w:spacing w:val="-1"/>
        </w:rPr>
        <w:t>To</w:t>
      </w:r>
      <w:r>
        <w:rPr>
          <w:spacing w:val="54"/>
        </w:rPr>
        <w:t xml:space="preserve"> </w:t>
      </w:r>
      <w:r>
        <w:rPr>
          <w:spacing w:val="-1"/>
        </w:rPr>
        <w:t>disclose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timelines</w:t>
      </w:r>
      <w:r>
        <w:rPr>
          <w:spacing w:val="53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various</w:t>
      </w:r>
      <w:r>
        <w:rPr>
          <w:spacing w:val="53"/>
        </w:rPr>
        <w:t xml:space="preserve"> </w:t>
      </w:r>
      <w:r>
        <w:rPr>
          <w:spacing w:val="-1"/>
        </w:rPr>
        <w:t>services</w:t>
      </w:r>
      <w:r>
        <w:rPr>
          <w:spacing w:val="53"/>
        </w:rPr>
        <w:t xml:space="preserve"> </w:t>
      </w:r>
      <w:r>
        <w:rPr>
          <w:spacing w:val="-1"/>
        </w:rPr>
        <w:t>provided</w:t>
      </w:r>
      <w:r>
        <w:rPr>
          <w:spacing w:val="54"/>
        </w:rPr>
        <w:t xml:space="preserve"> </w:t>
      </w:r>
      <w:r>
        <w:rPr>
          <w:spacing w:val="-1"/>
        </w:rPr>
        <w:t>by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investment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adviser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clients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rPr>
          <w:spacing w:val="-1"/>
        </w:rPr>
        <w:t>adherence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said</w:t>
      </w:r>
      <w:r>
        <w:rPr>
          <w:spacing w:val="-3"/>
        </w:rPr>
        <w:t xml:space="preserve"> </w:t>
      </w:r>
      <w:r>
        <w:rPr>
          <w:spacing w:val="-1"/>
        </w:rPr>
        <w:t>timelines.</w:t>
      </w:r>
    </w:p>
    <w:p w14:paraId="12E72D77" w14:textId="77777777" w:rsidR="00BE07A1" w:rsidRDefault="00670C3F">
      <w:pPr>
        <w:pStyle w:val="Heading1"/>
        <w:numPr>
          <w:ilvl w:val="0"/>
          <w:numId w:val="5"/>
        </w:numPr>
        <w:tabs>
          <w:tab w:val="left" w:pos="1700"/>
        </w:tabs>
        <w:spacing w:before="160"/>
        <w:ind w:left="1699" w:hanging="259"/>
        <w:rPr>
          <w:b w:val="0"/>
          <w:bCs w:val="0"/>
        </w:rPr>
      </w:pPr>
      <w:r>
        <w:rPr>
          <w:spacing w:val="-1"/>
          <w:u w:val="single" w:color="000000"/>
        </w:rPr>
        <w:t>Details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grievance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redressal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mechanism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how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to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access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it*</w:t>
      </w:r>
    </w:p>
    <w:p w14:paraId="49C7D784" w14:textId="77777777" w:rsidR="00BE07A1" w:rsidRDefault="00BE07A1">
      <w:pPr>
        <w:spacing w:before="7"/>
        <w:rPr>
          <w:rFonts w:ascii="Book Antiqua" w:eastAsia="Book Antiqua" w:hAnsi="Book Antiqua" w:cs="Book Antiqua"/>
          <w:b/>
          <w:bCs/>
          <w:sz w:val="12"/>
          <w:szCs w:val="12"/>
        </w:rPr>
      </w:pPr>
    </w:p>
    <w:p w14:paraId="12A3C004" w14:textId="61D36896" w:rsidR="00BE07A1" w:rsidRDefault="00670C3F">
      <w:pPr>
        <w:pStyle w:val="BodyText"/>
        <w:numPr>
          <w:ilvl w:val="0"/>
          <w:numId w:val="4"/>
        </w:numPr>
        <w:tabs>
          <w:tab w:val="left" w:pos="2160"/>
        </w:tabs>
        <w:spacing w:before="53" w:line="278" w:lineRule="auto"/>
        <w:ind w:right="988"/>
        <w:jc w:val="both"/>
      </w:pPr>
      <w:r>
        <w:t>In</w:t>
      </w:r>
      <w:r>
        <w:rPr>
          <w:spacing w:val="42"/>
        </w:rPr>
        <w:t xml:space="preserve"> </w:t>
      </w:r>
      <w:r>
        <w:rPr>
          <w:spacing w:val="-1"/>
        </w:rPr>
        <w:t>case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1"/>
        </w:rPr>
        <w:t>any</w:t>
      </w:r>
      <w:r>
        <w:rPr>
          <w:spacing w:val="43"/>
        </w:rPr>
        <w:t xml:space="preserve"> </w:t>
      </w:r>
      <w:r>
        <w:rPr>
          <w:spacing w:val="-1"/>
        </w:rPr>
        <w:t>grievance</w:t>
      </w:r>
      <w:r>
        <w:rPr>
          <w:spacing w:val="43"/>
        </w:rPr>
        <w:t xml:space="preserve"> </w:t>
      </w:r>
      <w:r>
        <w:t>/</w:t>
      </w:r>
      <w:r>
        <w:rPr>
          <w:spacing w:val="44"/>
        </w:rPr>
        <w:t xml:space="preserve"> </w:t>
      </w:r>
      <w:r>
        <w:rPr>
          <w:spacing w:val="-1"/>
        </w:rPr>
        <w:t>complaint,</w:t>
      </w:r>
      <w:r>
        <w:rPr>
          <w:spacing w:val="43"/>
        </w:rPr>
        <w:t xml:space="preserve"> </w:t>
      </w:r>
      <w:r>
        <w:t>an</w:t>
      </w:r>
      <w:r>
        <w:rPr>
          <w:spacing w:val="42"/>
        </w:rPr>
        <w:t xml:space="preserve"> </w:t>
      </w:r>
      <w:r>
        <w:rPr>
          <w:spacing w:val="-1"/>
        </w:rPr>
        <w:t>investor/clients</w:t>
      </w:r>
      <w:r>
        <w:rPr>
          <w:spacing w:val="42"/>
        </w:rPr>
        <w:t xml:space="preserve"> </w:t>
      </w:r>
      <w:r>
        <w:t>should</w:t>
      </w:r>
      <w:r>
        <w:rPr>
          <w:spacing w:val="43"/>
        </w:rPr>
        <w:t xml:space="preserve"> </w:t>
      </w:r>
      <w:r>
        <w:rPr>
          <w:spacing w:val="-1"/>
        </w:rPr>
        <w:t>approach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concerned</w:t>
      </w:r>
      <w:r>
        <w:rPr>
          <w:spacing w:val="21"/>
        </w:rPr>
        <w:t xml:space="preserve"> </w:t>
      </w:r>
      <w:r>
        <w:rPr>
          <w:spacing w:val="-1"/>
        </w:rPr>
        <w:t>Investment</w:t>
      </w:r>
      <w:r>
        <w:rPr>
          <w:spacing w:val="24"/>
        </w:rPr>
        <w:t xml:space="preserve"> </w:t>
      </w:r>
      <w:r>
        <w:rPr>
          <w:spacing w:val="-1"/>
        </w:rPr>
        <w:t>Adviser</w:t>
      </w:r>
      <w:r>
        <w:rPr>
          <w:spacing w:val="22"/>
        </w:rPr>
        <w:t xml:space="preserve"> </w:t>
      </w:r>
      <w:r>
        <w:t>through</w:t>
      </w:r>
      <w:r>
        <w:rPr>
          <w:spacing w:val="21"/>
        </w:rPr>
        <w:t xml:space="preserve"> </w:t>
      </w:r>
      <w:r>
        <w:rPr>
          <w:spacing w:val="-1"/>
        </w:rPr>
        <w:t>email</w:t>
      </w:r>
      <w:r>
        <w:rPr>
          <w:spacing w:val="21"/>
        </w:rPr>
        <w:t xml:space="preserve"> </w:t>
      </w:r>
      <w:r>
        <w:t>at</w:t>
      </w:r>
      <w:r>
        <w:rPr>
          <w:spacing w:val="22"/>
        </w:rPr>
        <w:t xml:space="preserve"> </w:t>
      </w:r>
      <w:hyperlink r:id="rId9" w:history="1">
        <w:r w:rsidR="00E4133C" w:rsidRPr="00020A60">
          <w:rPr>
            <w:rStyle w:val="Hyperlink"/>
          </w:rPr>
          <w:t xml:space="preserve"> </w:t>
        </w:r>
        <w:r w:rsidR="00E4133C" w:rsidRPr="00020A60">
          <w:rPr>
            <w:rStyle w:val="Hyperlink"/>
            <w:spacing w:val="-1"/>
          </w:rPr>
          <w:t>icg.grievance@buglerock.asia</w:t>
        </w:r>
        <w:r w:rsidR="00E4133C" w:rsidRPr="00020A60">
          <w:rPr>
            <w:rStyle w:val="Hyperlink"/>
            <w:spacing w:val="21"/>
          </w:rPr>
          <w:t xml:space="preserve"> </w:t>
        </w:r>
      </w:hyperlink>
      <w:r>
        <w:rPr>
          <w:spacing w:val="-1"/>
        </w:rPr>
        <w:t>and</w:t>
      </w:r>
      <w:r>
        <w:rPr>
          <w:rFonts w:ascii="Times New Roman"/>
          <w:spacing w:val="-1"/>
          <w:w w:val="99"/>
        </w:rPr>
        <w:t xml:space="preserve"> </w:t>
      </w:r>
      <w:hyperlink r:id="rId10" w:history="1">
        <w:r w:rsidR="00E4133C" w:rsidRPr="00020A60">
          <w:rPr>
            <w:rStyle w:val="Hyperlink"/>
            <w:spacing w:val="-1"/>
          </w:rPr>
          <w:t>compliance.ria@buglerock.asia</w:t>
        </w:r>
        <w:r w:rsidR="00E4133C" w:rsidRPr="00020A60">
          <w:rPr>
            <w:rStyle w:val="Hyperlink"/>
          </w:rPr>
          <w:t xml:space="preserve"> </w:t>
        </w:r>
      </w:hyperlink>
      <w:r>
        <w:rPr>
          <w:spacing w:val="-1"/>
        </w:rPr>
        <w:t>and</w:t>
      </w:r>
      <w:r>
        <w:rPr>
          <w:spacing w:val="1"/>
        </w:rPr>
        <w:t xml:space="preserve"> </w:t>
      </w:r>
      <w:r w:rsidR="00E4133C">
        <w:t>Buglerock Bhuvi</w:t>
      </w:r>
      <w:r>
        <w:rPr>
          <w:spacing w:val="-1"/>
        </w:rPr>
        <w:t xml:space="preserve"> shall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grievance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resolved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rPr>
          <w:spacing w:val="-1"/>
        </w:rPr>
        <w:t>(twenty-one)</w:t>
      </w:r>
      <w:r>
        <w:rPr>
          <w:spacing w:val="-3"/>
        </w:rPr>
        <w:t xml:space="preserve"> </w:t>
      </w:r>
      <w:r>
        <w:rPr>
          <w:spacing w:val="-1"/>
        </w:rPr>
        <w:t>calendar</w:t>
      </w:r>
      <w:r>
        <w:rPr>
          <w:spacing w:val="-2"/>
        </w:rPr>
        <w:t xml:space="preserve"> </w:t>
      </w:r>
      <w:r>
        <w:rPr>
          <w:spacing w:val="-1"/>
        </w:rPr>
        <w:t>days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same.</w:t>
      </w:r>
    </w:p>
    <w:p w14:paraId="2F0A23DC" w14:textId="3487123E" w:rsidR="00BE07A1" w:rsidRDefault="00670C3F">
      <w:pPr>
        <w:pStyle w:val="BodyText"/>
        <w:numPr>
          <w:ilvl w:val="0"/>
          <w:numId w:val="4"/>
        </w:numPr>
        <w:tabs>
          <w:tab w:val="left" w:pos="2160"/>
        </w:tabs>
        <w:spacing w:before="157" w:line="279" w:lineRule="auto"/>
        <w:ind w:right="988"/>
        <w:jc w:val="both"/>
      </w:pPr>
      <w:r>
        <w:rPr>
          <w:spacing w:val="-1"/>
        </w:rPr>
        <w:t>Investors/clients</w:t>
      </w:r>
      <w:r>
        <w:rPr>
          <w:spacing w:val="3"/>
        </w:rPr>
        <w:t xml:space="preserve"> </w:t>
      </w:r>
      <w:r>
        <w:rPr>
          <w:spacing w:val="-1"/>
        </w:rPr>
        <w:t>can</w:t>
      </w:r>
      <w:r>
        <w:rPr>
          <w:spacing w:val="3"/>
        </w:rPr>
        <w:t xml:space="preserve"> </w:t>
      </w:r>
      <w:r>
        <w:rPr>
          <w:spacing w:val="-1"/>
        </w:rPr>
        <w:t>send</w:t>
      </w:r>
      <w:r>
        <w:rPr>
          <w:spacing w:val="4"/>
        </w:rPr>
        <w:t xml:space="preserve"> </w:t>
      </w:r>
      <w:r>
        <w:t>letters to</w:t>
      </w:r>
      <w:r>
        <w:rPr>
          <w:spacing w:val="2"/>
        </w:rPr>
        <w:t xml:space="preserve"> </w:t>
      </w:r>
      <w:r w:rsidR="00167120" w:rsidRPr="00167120">
        <w:rPr>
          <w:spacing w:val="-1"/>
        </w:rPr>
        <w:t>Buglerock Bhuvi Investment Advisers Private Limited</w:t>
      </w:r>
      <w:r>
        <w:rPr>
          <w:rFonts w:ascii="Times New Roman"/>
          <w:spacing w:val="47"/>
          <w:w w:val="99"/>
        </w:rPr>
        <w:t xml:space="preserve"> </w:t>
      </w:r>
      <w:r>
        <w:rPr>
          <w:spacing w:val="-1"/>
        </w:rPr>
        <w:t>(Formerly</w:t>
      </w:r>
      <w:r>
        <w:rPr>
          <w:spacing w:val="12"/>
        </w:rPr>
        <w:t xml:space="preserve"> </w:t>
      </w:r>
      <w:r>
        <w:rPr>
          <w:spacing w:val="-1"/>
        </w:rPr>
        <w:t>known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 w:rsidR="00167120">
        <w:rPr>
          <w:spacing w:val="-1"/>
        </w:rPr>
        <w:t>o3 Bhuvi Investment Advisers Private Limited</w:t>
      </w:r>
      <w:r>
        <w:rPr>
          <w:spacing w:val="-1"/>
        </w:rPr>
        <w:t>)</w:t>
      </w:r>
      <w:r>
        <w:rPr>
          <w:spacing w:val="2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contact</w:t>
      </w:r>
      <w:r>
        <w:rPr>
          <w:spacing w:val="12"/>
        </w:rPr>
        <w:t xml:space="preserve"> </w:t>
      </w:r>
      <w:r>
        <w:rPr>
          <w:spacing w:val="-1"/>
        </w:rPr>
        <w:t>through</w:t>
      </w:r>
      <w:r>
        <w:rPr>
          <w:spacing w:val="11"/>
        </w:rPr>
        <w:t xml:space="preserve"> </w:t>
      </w:r>
      <w:r>
        <w:rPr>
          <w:spacing w:val="-1"/>
        </w:rPr>
        <w:t>telephone</w:t>
      </w:r>
      <w:r>
        <w:rPr>
          <w:rFonts w:ascii="Times New Roman"/>
          <w:spacing w:val="71"/>
        </w:rPr>
        <w:t xml:space="preserve"> </w:t>
      </w:r>
      <w:r>
        <w:t>at:</w:t>
      </w:r>
    </w:p>
    <w:p w14:paraId="2879D1ED" w14:textId="0A248F27" w:rsidR="00167120" w:rsidRDefault="00167120" w:rsidP="00167120">
      <w:pPr>
        <w:pStyle w:val="BodyText"/>
        <w:tabs>
          <w:tab w:val="left" w:pos="2160"/>
        </w:tabs>
        <w:spacing w:before="157" w:line="279" w:lineRule="auto"/>
        <w:ind w:right="988"/>
      </w:pPr>
      <w:r>
        <w:tab/>
      </w:r>
      <w:r>
        <w:t>Prestige Takt, 1st Floor,</w:t>
      </w:r>
    </w:p>
    <w:p w14:paraId="64773C2D" w14:textId="379476C7" w:rsidR="00167120" w:rsidRDefault="00167120" w:rsidP="00167120">
      <w:pPr>
        <w:pStyle w:val="BodyText"/>
        <w:tabs>
          <w:tab w:val="left" w:pos="2160"/>
        </w:tabs>
        <w:spacing w:before="157" w:line="279" w:lineRule="auto"/>
        <w:ind w:right="988"/>
      </w:pPr>
      <w:r>
        <w:tab/>
      </w:r>
      <w:r>
        <w:t>No. 23, Kasturba Road Cross,</w:t>
      </w:r>
    </w:p>
    <w:p w14:paraId="49CDDE72" w14:textId="4D4C7B57" w:rsidR="00167120" w:rsidRDefault="00167120" w:rsidP="00167120">
      <w:pPr>
        <w:pStyle w:val="BodyText"/>
        <w:tabs>
          <w:tab w:val="left" w:pos="2160"/>
        </w:tabs>
        <w:spacing w:before="157" w:line="279" w:lineRule="auto"/>
        <w:ind w:right="988" w:firstLine="0"/>
      </w:pPr>
      <w:r>
        <w:t>Bengaluru – 560 001</w:t>
      </w:r>
    </w:p>
    <w:p w14:paraId="16255EE8" w14:textId="02AB1650" w:rsidR="00167120" w:rsidRDefault="00167120" w:rsidP="00167120">
      <w:pPr>
        <w:pStyle w:val="BodyText"/>
        <w:tabs>
          <w:tab w:val="left" w:pos="2160"/>
        </w:tabs>
        <w:spacing w:before="157" w:line="279" w:lineRule="auto"/>
        <w:ind w:right="988" w:firstLine="0"/>
      </w:pPr>
      <w:hyperlink r:id="rId11" w:history="1">
        <w:r w:rsidRPr="00167120">
          <w:rPr>
            <w:rStyle w:val="Hyperlink"/>
          </w:rPr>
          <w:t>+91 80 6902 9000</w:t>
        </w:r>
      </w:hyperlink>
    </w:p>
    <w:p w14:paraId="63BE0DEA" w14:textId="77777777" w:rsidR="00BE07A1" w:rsidRDefault="00670C3F">
      <w:pPr>
        <w:pStyle w:val="BodyText"/>
        <w:numPr>
          <w:ilvl w:val="0"/>
          <w:numId w:val="4"/>
        </w:numPr>
        <w:tabs>
          <w:tab w:val="left" w:pos="2160"/>
        </w:tabs>
        <w:spacing w:before="203" w:line="278" w:lineRule="auto"/>
        <w:ind w:right="986"/>
        <w:jc w:val="both"/>
      </w:pPr>
      <w:r>
        <w:t>If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investor/client’s</w:t>
      </w:r>
      <w:r>
        <w:rPr>
          <w:spacing w:val="18"/>
        </w:rPr>
        <w:t xml:space="preserve"> </w:t>
      </w:r>
      <w:r>
        <w:rPr>
          <w:spacing w:val="-1"/>
        </w:rPr>
        <w:t>complaint</w:t>
      </w:r>
      <w:r>
        <w:rPr>
          <w:spacing w:val="19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rPr>
          <w:spacing w:val="-1"/>
        </w:rPr>
        <w:t>redressed</w:t>
      </w:r>
      <w:r>
        <w:rPr>
          <w:spacing w:val="19"/>
        </w:rPr>
        <w:t xml:space="preserve"> </w:t>
      </w:r>
      <w:r>
        <w:rPr>
          <w:spacing w:val="-1"/>
        </w:rPr>
        <w:t>satisfactorily,</w:t>
      </w:r>
      <w:r>
        <w:rPr>
          <w:spacing w:val="18"/>
        </w:rPr>
        <w:t xml:space="preserve"> </w:t>
      </w:r>
      <w:r>
        <w:rPr>
          <w:spacing w:val="-1"/>
        </w:rPr>
        <w:t>one</w:t>
      </w:r>
      <w:r>
        <w:rPr>
          <w:spacing w:val="19"/>
        </w:rPr>
        <w:t xml:space="preserve"> </w:t>
      </w:r>
      <w:r>
        <w:rPr>
          <w:spacing w:val="-1"/>
        </w:rPr>
        <w:t>may</w:t>
      </w:r>
      <w:r>
        <w:rPr>
          <w:spacing w:val="20"/>
        </w:rPr>
        <w:t xml:space="preserve"> </w:t>
      </w:r>
      <w:r>
        <w:rPr>
          <w:spacing w:val="-1"/>
        </w:rPr>
        <w:t>lodge</w:t>
      </w:r>
      <w:r>
        <w:rPr>
          <w:spacing w:val="19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spacing w:val="-1"/>
        </w:rPr>
        <w:t>complaint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SEBI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Investment</w:t>
      </w:r>
      <w:r>
        <w:rPr>
          <w:spacing w:val="4"/>
        </w:rPr>
        <w:t xml:space="preserve"> </w:t>
      </w:r>
      <w:r>
        <w:rPr>
          <w:spacing w:val="-1"/>
        </w:rPr>
        <w:t>Adviser</w:t>
      </w:r>
      <w:r>
        <w:rPr>
          <w:spacing w:val="4"/>
        </w:rPr>
        <w:t xml:space="preserve"> </w:t>
      </w:r>
      <w:r>
        <w:rPr>
          <w:spacing w:val="-1"/>
        </w:rPr>
        <w:t>Administration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Supervisory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spacing w:val="-1"/>
        </w:rPr>
        <w:t>Body</w:t>
      </w:r>
      <w:r>
        <w:rPr>
          <w:spacing w:val="30"/>
        </w:rPr>
        <w:t xml:space="preserve"> </w:t>
      </w:r>
      <w:r>
        <w:rPr>
          <w:spacing w:val="-1"/>
        </w:rPr>
        <w:t>(IAASB)</w:t>
      </w:r>
      <w:r>
        <w:rPr>
          <w:spacing w:val="29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rPr>
          <w:spacing w:val="-1"/>
        </w:rPr>
        <w:t>SEBI’s</w:t>
      </w:r>
      <w:r>
        <w:rPr>
          <w:spacing w:val="29"/>
        </w:rPr>
        <w:t xml:space="preserve"> </w:t>
      </w:r>
      <w:r>
        <w:rPr>
          <w:spacing w:val="-1"/>
        </w:rPr>
        <w:t>‘SCORES</w:t>
      </w:r>
      <w:r>
        <w:rPr>
          <w:spacing w:val="28"/>
        </w:rPr>
        <w:t xml:space="preserve"> </w:t>
      </w:r>
      <w:r>
        <w:rPr>
          <w:spacing w:val="2"/>
        </w:rPr>
        <w:t>2.0</w:t>
      </w:r>
      <w:r>
        <w:rPr>
          <w:spacing w:val="2"/>
          <w:position w:val="6"/>
          <w:sz w:val="16"/>
          <w:szCs w:val="16"/>
        </w:rPr>
        <w:t>1</w:t>
      </w:r>
      <w:r>
        <w:rPr>
          <w:spacing w:val="2"/>
        </w:rPr>
        <w:t>'</w:t>
      </w:r>
      <w:r>
        <w:rPr>
          <w:spacing w:val="31"/>
        </w:rPr>
        <w:t xml:space="preserve"> </w:t>
      </w:r>
      <w:r>
        <w:rPr>
          <w:spacing w:val="-1"/>
        </w:rPr>
        <w:t>portal</w:t>
      </w:r>
      <w:r>
        <w:rPr>
          <w:spacing w:val="29"/>
        </w:rPr>
        <w:t xml:space="preserve"> </w:t>
      </w:r>
      <w:r>
        <w:rPr>
          <w:spacing w:val="-1"/>
        </w:rPr>
        <w:t>which</w:t>
      </w:r>
      <w:r>
        <w:rPr>
          <w:spacing w:val="30"/>
        </w:rPr>
        <w:t xml:space="preserve"> </w:t>
      </w:r>
      <w:r>
        <w:rPr>
          <w:spacing w:val="1"/>
        </w:rPr>
        <w:t>is</w:t>
      </w:r>
      <w:r>
        <w:rPr>
          <w:spacing w:val="28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centralized</w:t>
      </w:r>
      <w:r>
        <w:rPr>
          <w:spacing w:val="29"/>
        </w:rPr>
        <w:t xml:space="preserve"> </w:t>
      </w:r>
      <w:r>
        <w:rPr>
          <w:spacing w:val="-1"/>
        </w:rPr>
        <w:t>web-based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complaints</w:t>
      </w:r>
      <w:r>
        <w:rPr>
          <w:spacing w:val="2"/>
        </w:rPr>
        <w:t xml:space="preserve"> </w:t>
      </w:r>
      <w:r>
        <w:rPr>
          <w:spacing w:val="-1"/>
        </w:rPr>
        <w:t>redressal</w:t>
      </w:r>
      <w:r>
        <w:rPr>
          <w:spacing w:val="3"/>
        </w:rPr>
        <w:t xml:space="preserve"> </w:t>
      </w:r>
      <w:r>
        <w:rPr>
          <w:spacing w:val="-1"/>
        </w:rPr>
        <w:t>system.</w:t>
      </w:r>
      <w:r>
        <w:rPr>
          <w:spacing w:val="4"/>
        </w:rPr>
        <w:t xml:space="preserve"> </w:t>
      </w:r>
      <w:r>
        <w:rPr>
          <w:spacing w:val="-1"/>
        </w:rPr>
        <w:t>SEBI</w:t>
      </w:r>
      <w:r>
        <w:rPr>
          <w:spacing w:val="4"/>
        </w:rPr>
        <w:t xml:space="preserve"> </w:t>
      </w:r>
      <w:r>
        <w:t>takes</w:t>
      </w:r>
      <w:r>
        <w:rPr>
          <w:spacing w:val="2"/>
        </w:rPr>
        <w:t xml:space="preserve"> </w:t>
      </w:r>
      <w:r>
        <w:rPr>
          <w:spacing w:val="-1"/>
        </w:rPr>
        <w:t>up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complaints</w:t>
      </w:r>
      <w:r>
        <w:rPr>
          <w:spacing w:val="3"/>
        </w:rPr>
        <w:t xml:space="preserve"> </w:t>
      </w:r>
      <w:r>
        <w:rPr>
          <w:spacing w:val="-1"/>
        </w:rPr>
        <w:t>registered</w:t>
      </w:r>
      <w:r>
        <w:rPr>
          <w:spacing w:val="4"/>
        </w:rPr>
        <w:t xml:space="preserve"> </w:t>
      </w:r>
      <w:r>
        <w:rPr>
          <w:spacing w:val="-1"/>
        </w:rPr>
        <w:t>via</w:t>
      </w:r>
      <w:r>
        <w:rPr>
          <w:spacing w:val="3"/>
        </w:rPr>
        <w:t xml:space="preserve"> </w:t>
      </w:r>
      <w:r>
        <w:rPr>
          <w:spacing w:val="-1"/>
        </w:rPr>
        <w:t>SCORES</w:t>
      </w:r>
      <w:r>
        <w:rPr>
          <w:rFonts w:ascii="Times New Roman" w:eastAsia="Times New Roman" w:hAnsi="Times New Roman" w:cs="Times New Roman"/>
          <w:spacing w:val="68"/>
          <w:w w:val="99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concerned</w:t>
      </w:r>
      <w:r>
        <w:rPr>
          <w:spacing w:val="8"/>
        </w:rPr>
        <w:t xml:space="preserve"> </w:t>
      </w:r>
      <w:r>
        <w:rPr>
          <w:spacing w:val="-1"/>
        </w:rPr>
        <w:t>intermediary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9"/>
        </w:rPr>
        <w:t xml:space="preserve"> </w:t>
      </w:r>
      <w:r>
        <w:rPr>
          <w:spacing w:val="-1"/>
        </w:rPr>
        <w:t>timely</w:t>
      </w:r>
      <w:r>
        <w:rPr>
          <w:spacing w:val="8"/>
        </w:rPr>
        <w:t xml:space="preserve"> </w:t>
      </w:r>
      <w:r>
        <w:rPr>
          <w:spacing w:val="-1"/>
        </w:rPr>
        <w:t>redressal.</w:t>
      </w:r>
      <w:r>
        <w:rPr>
          <w:spacing w:val="9"/>
        </w:rPr>
        <w:t xml:space="preserve"> </w:t>
      </w:r>
      <w:r>
        <w:rPr>
          <w:spacing w:val="-1"/>
        </w:rPr>
        <w:t>SCORES</w:t>
      </w:r>
      <w:r>
        <w:rPr>
          <w:spacing w:val="7"/>
        </w:rPr>
        <w:t xml:space="preserve"> </w:t>
      </w:r>
      <w:r>
        <w:rPr>
          <w:spacing w:val="-1"/>
        </w:rPr>
        <w:t>facilitates</w:t>
      </w:r>
      <w:r>
        <w:rPr>
          <w:spacing w:val="8"/>
        </w:rPr>
        <w:t xml:space="preserve"> </w:t>
      </w:r>
      <w:r>
        <w:rPr>
          <w:spacing w:val="-1"/>
        </w:rPr>
        <w:t>tracking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status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complaint.</w:t>
      </w:r>
    </w:p>
    <w:p w14:paraId="0D28AEB7" w14:textId="77777777" w:rsidR="00BE07A1" w:rsidRDefault="00670C3F">
      <w:pPr>
        <w:pStyle w:val="BodyText"/>
        <w:spacing w:before="155" w:line="280" w:lineRule="auto"/>
        <w:ind w:right="992" w:firstLine="0"/>
      </w:pPr>
      <w:r>
        <w:rPr>
          <w:u w:val="single" w:color="000000"/>
        </w:rPr>
        <w:t xml:space="preserve">Mode  </w:t>
      </w:r>
      <w:r>
        <w:rPr>
          <w:spacing w:val="15"/>
          <w:u w:val="single" w:color="000000"/>
        </w:rPr>
        <w:t xml:space="preserve"> </w:t>
      </w:r>
      <w:r>
        <w:rPr>
          <w:u w:val="single" w:color="000000"/>
        </w:rPr>
        <w:t xml:space="preserve">of  </w:t>
      </w:r>
      <w:r>
        <w:rPr>
          <w:spacing w:val="16"/>
          <w:u w:val="single" w:color="000000"/>
        </w:rPr>
        <w:t xml:space="preserve"> </w:t>
      </w:r>
      <w:r>
        <w:rPr>
          <w:spacing w:val="-1"/>
          <w:u w:val="single" w:color="000000"/>
        </w:rPr>
        <w:t>filing</w:t>
      </w:r>
      <w:r>
        <w:rPr>
          <w:u w:val="single" w:color="000000"/>
        </w:rPr>
        <w:t xml:space="preserve">  </w:t>
      </w:r>
      <w:r>
        <w:rPr>
          <w:spacing w:val="19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 xml:space="preserve">  </w:t>
      </w:r>
      <w:r>
        <w:rPr>
          <w:spacing w:val="15"/>
          <w:u w:val="single" w:color="000000"/>
        </w:rPr>
        <w:t xml:space="preserve"> </w:t>
      </w:r>
      <w:r>
        <w:rPr>
          <w:spacing w:val="-1"/>
          <w:u w:val="single" w:color="000000"/>
        </w:rPr>
        <w:t>complaint</w:t>
      </w:r>
      <w:r>
        <w:rPr>
          <w:u w:val="single" w:color="000000"/>
        </w:rPr>
        <w:t xml:space="preserve">  </w:t>
      </w:r>
      <w:r>
        <w:rPr>
          <w:spacing w:val="19"/>
          <w:u w:val="single" w:color="000000"/>
        </w:rPr>
        <w:t xml:space="preserve"> </w:t>
      </w:r>
      <w:r>
        <w:rPr>
          <w:u w:val="single" w:color="000000"/>
        </w:rPr>
        <w:t xml:space="preserve">on  </w:t>
      </w:r>
      <w:r>
        <w:rPr>
          <w:spacing w:val="17"/>
          <w:u w:val="single" w:color="000000"/>
        </w:rPr>
        <w:t xml:space="preserve"> </w:t>
      </w:r>
      <w:r>
        <w:rPr>
          <w:spacing w:val="-1"/>
          <w:u w:val="single" w:color="000000"/>
        </w:rPr>
        <w:t>SCORES</w:t>
      </w:r>
      <w:r>
        <w:rPr>
          <w:u w:val="single" w:color="000000"/>
        </w:rPr>
        <w:t xml:space="preserve">  </w:t>
      </w:r>
      <w:r>
        <w:rPr>
          <w:spacing w:val="17"/>
          <w:u w:val="single" w:color="000000"/>
        </w:rPr>
        <w:t xml:space="preserve"> </w:t>
      </w:r>
      <w:r>
        <w:rPr>
          <w:u w:val="single" w:color="000000"/>
        </w:rPr>
        <w:t xml:space="preserve">or  </w:t>
      </w:r>
      <w:r>
        <w:rPr>
          <w:spacing w:val="18"/>
          <w:u w:val="single" w:color="000000"/>
        </w:rPr>
        <w:t xml:space="preserve"> </w:t>
      </w:r>
      <w:r>
        <w:rPr>
          <w:spacing w:val="-1"/>
          <w:u w:val="single" w:color="000000"/>
        </w:rPr>
        <w:t>with</w:t>
      </w:r>
      <w:r>
        <w:rPr>
          <w:u w:val="single" w:color="000000"/>
        </w:rPr>
        <w:t xml:space="preserve">  </w:t>
      </w:r>
      <w:r>
        <w:rPr>
          <w:spacing w:val="17"/>
          <w:u w:val="single" w:color="000000"/>
        </w:rPr>
        <w:t xml:space="preserve"> </w:t>
      </w:r>
      <w:r>
        <w:rPr>
          <w:spacing w:val="-1"/>
          <w:u w:val="single" w:color="000000"/>
        </w:rPr>
        <w:t>Investment</w:t>
      </w:r>
      <w:r>
        <w:rPr>
          <w:u w:val="single" w:color="000000"/>
        </w:rPr>
        <w:t xml:space="preserve">  </w:t>
      </w:r>
      <w:r>
        <w:rPr>
          <w:spacing w:val="19"/>
          <w:u w:val="single" w:color="000000"/>
        </w:rPr>
        <w:t xml:space="preserve"> </w:t>
      </w:r>
      <w:r>
        <w:rPr>
          <w:spacing w:val="-1"/>
          <w:u w:val="single" w:color="000000"/>
        </w:rPr>
        <w:t>Adviser</w:t>
      </w:r>
      <w:r>
        <w:rPr>
          <w:rFonts w:ascii="Times New Roman"/>
        </w:rPr>
        <w:t xml:space="preserve"> </w:t>
      </w:r>
      <w:r>
        <w:rPr>
          <w:w w:val="99"/>
        </w:rPr>
        <w:t xml:space="preserve"> </w:t>
      </w:r>
      <w:r>
        <w:rPr>
          <w:spacing w:val="-1"/>
          <w:u w:val="single" w:color="000000"/>
        </w:rPr>
        <w:t>Administration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Supervisory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Body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(IAASB)</w:t>
      </w:r>
    </w:p>
    <w:p w14:paraId="6CC35AC0" w14:textId="77777777" w:rsidR="00BE07A1" w:rsidRDefault="00BE07A1">
      <w:pPr>
        <w:spacing w:before="3"/>
        <w:rPr>
          <w:rFonts w:ascii="Book Antiqua" w:eastAsia="Book Antiqua" w:hAnsi="Book Antiqua" w:cs="Book Antiqua"/>
          <w:sz w:val="8"/>
          <w:szCs w:val="8"/>
        </w:rPr>
      </w:pPr>
    </w:p>
    <w:p w14:paraId="1D7D6167" w14:textId="2D009688" w:rsidR="00BE07A1" w:rsidRDefault="00167120">
      <w:pPr>
        <w:pStyle w:val="BodyText"/>
        <w:numPr>
          <w:ilvl w:val="1"/>
          <w:numId w:val="4"/>
        </w:numPr>
        <w:tabs>
          <w:tab w:val="left" w:pos="2494"/>
        </w:tabs>
        <w:spacing w:before="53" w:line="278" w:lineRule="auto"/>
        <w:ind w:right="987" w:hanging="129"/>
        <w:jc w:val="both"/>
      </w:pPr>
      <w:r>
        <w:rPr>
          <w:spacing w:val="-1"/>
        </w:rPr>
        <w:t xml:space="preserve"> </w:t>
      </w:r>
      <w:r w:rsidR="00670C3F">
        <w:rPr>
          <w:spacing w:val="-1"/>
        </w:rPr>
        <w:t>SCORES</w:t>
      </w:r>
      <w:r w:rsidR="00670C3F">
        <w:rPr>
          <w:spacing w:val="29"/>
        </w:rPr>
        <w:t xml:space="preserve"> </w:t>
      </w:r>
      <w:r w:rsidR="00670C3F">
        <w:t>2.0</w:t>
      </w:r>
      <w:r w:rsidR="00670C3F">
        <w:rPr>
          <w:spacing w:val="30"/>
        </w:rPr>
        <w:t xml:space="preserve"> </w:t>
      </w:r>
      <w:r w:rsidR="00670C3F">
        <w:rPr>
          <w:spacing w:val="-1"/>
        </w:rPr>
        <w:t>(a</w:t>
      </w:r>
      <w:r w:rsidR="00670C3F">
        <w:rPr>
          <w:spacing w:val="30"/>
        </w:rPr>
        <w:t xml:space="preserve"> </w:t>
      </w:r>
      <w:r w:rsidR="00670C3F">
        <w:rPr>
          <w:spacing w:val="-1"/>
        </w:rPr>
        <w:t>web</w:t>
      </w:r>
      <w:r w:rsidR="00670C3F">
        <w:rPr>
          <w:spacing w:val="30"/>
        </w:rPr>
        <w:t xml:space="preserve"> </w:t>
      </w:r>
      <w:r w:rsidR="00670C3F">
        <w:rPr>
          <w:spacing w:val="-1"/>
        </w:rPr>
        <w:t>based</w:t>
      </w:r>
      <w:r w:rsidR="00670C3F">
        <w:rPr>
          <w:spacing w:val="30"/>
        </w:rPr>
        <w:t xml:space="preserve"> </w:t>
      </w:r>
      <w:r w:rsidR="00670C3F">
        <w:rPr>
          <w:spacing w:val="-1"/>
        </w:rPr>
        <w:t>centralized</w:t>
      </w:r>
      <w:r w:rsidR="00670C3F">
        <w:rPr>
          <w:spacing w:val="30"/>
        </w:rPr>
        <w:t xml:space="preserve"> </w:t>
      </w:r>
      <w:r w:rsidR="00670C3F">
        <w:rPr>
          <w:spacing w:val="-1"/>
        </w:rPr>
        <w:t>grievance</w:t>
      </w:r>
      <w:r w:rsidR="00670C3F">
        <w:rPr>
          <w:spacing w:val="30"/>
        </w:rPr>
        <w:t xml:space="preserve"> </w:t>
      </w:r>
      <w:r w:rsidR="00670C3F">
        <w:rPr>
          <w:spacing w:val="-1"/>
        </w:rPr>
        <w:t>redressal</w:t>
      </w:r>
      <w:r w:rsidR="00670C3F">
        <w:rPr>
          <w:spacing w:val="31"/>
        </w:rPr>
        <w:t xml:space="preserve"> </w:t>
      </w:r>
      <w:r w:rsidR="00670C3F">
        <w:rPr>
          <w:spacing w:val="-1"/>
        </w:rPr>
        <w:t>system</w:t>
      </w:r>
      <w:r w:rsidR="00670C3F">
        <w:rPr>
          <w:spacing w:val="29"/>
        </w:rPr>
        <w:t xml:space="preserve"> </w:t>
      </w:r>
      <w:r w:rsidR="00670C3F">
        <w:t>of</w:t>
      </w:r>
      <w:r w:rsidR="00670C3F">
        <w:rPr>
          <w:spacing w:val="29"/>
        </w:rPr>
        <w:t xml:space="preserve"> </w:t>
      </w:r>
      <w:r w:rsidR="00670C3F">
        <w:rPr>
          <w:spacing w:val="-1"/>
        </w:rPr>
        <w:t>SEBI</w:t>
      </w:r>
      <w:r w:rsidR="00670C3F">
        <w:rPr>
          <w:spacing w:val="31"/>
        </w:rPr>
        <w:t xml:space="preserve"> </w:t>
      </w:r>
      <w:r w:rsidR="00670C3F">
        <w:rPr>
          <w:spacing w:val="-2"/>
        </w:rPr>
        <w:t>for</w:t>
      </w:r>
      <w:r w:rsidR="00670C3F">
        <w:rPr>
          <w:rFonts w:ascii="Times New Roman"/>
          <w:spacing w:val="69"/>
        </w:rPr>
        <w:t xml:space="preserve"> </w:t>
      </w:r>
      <w:r w:rsidR="00670C3F">
        <w:rPr>
          <w:spacing w:val="-1"/>
        </w:rPr>
        <w:t>facilitating</w:t>
      </w:r>
      <w:r w:rsidR="00670C3F">
        <w:rPr>
          <w:spacing w:val="48"/>
        </w:rPr>
        <w:t xml:space="preserve"> </w:t>
      </w:r>
      <w:r w:rsidR="00670C3F">
        <w:rPr>
          <w:spacing w:val="-1"/>
        </w:rPr>
        <w:t>effective</w:t>
      </w:r>
      <w:r w:rsidR="00670C3F">
        <w:rPr>
          <w:spacing w:val="49"/>
        </w:rPr>
        <w:t xml:space="preserve"> </w:t>
      </w:r>
      <w:r w:rsidR="00670C3F">
        <w:rPr>
          <w:spacing w:val="-1"/>
        </w:rPr>
        <w:t>grievance</w:t>
      </w:r>
      <w:r w:rsidR="00670C3F">
        <w:rPr>
          <w:spacing w:val="48"/>
        </w:rPr>
        <w:t xml:space="preserve"> </w:t>
      </w:r>
      <w:r w:rsidR="00670C3F">
        <w:rPr>
          <w:spacing w:val="-1"/>
        </w:rPr>
        <w:t>redressal</w:t>
      </w:r>
      <w:r w:rsidR="00670C3F">
        <w:rPr>
          <w:spacing w:val="47"/>
        </w:rPr>
        <w:t xml:space="preserve"> </w:t>
      </w:r>
      <w:r w:rsidR="00670C3F">
        <w:rPr>
          <w:spacing w:val="-1"/>
        </w:rPr>
        <w:t>in</w:t>
      </w:r>
      <w:r w:rsidR="00670C3F">
        <w:rPr>
          <w:spacing w:val="46"/>
        </w:rPr>
        <w:t xml:space="preserve"> </w:t>
      </w:r>
      <w:r w:rsidR="00670C3F">
        <w:rPr>
          <w:spacing w:val="-1"/>
        </w:rPr>
        <w:t>time-bound</w:t>
      </w:r>
      <w:r w:rsidR="00670C3F">
        <w:rPr>
          <w:spacing w:val="49"/>
        </w:rPr>
        <w:t xml:space="preserve"> </w:t>
      </w:r>
      <w:r w:rsidR="00670C3F">
        <w:rPr>
          <w:spacing w:val="-1"/>
        </w:rPr>
        <w:t>manner)</w:t>
      </w:r>
      <w:r w:rsidR="00670C3F">
        <w:rPr>
          <w:rFonts w:ascii="Times New Roman"/>
          <w:spacing w:val="63"/>
        </w:rPr>
        <w:t xml:space="preserve"> </w:t>
      </w:r>
      <w:r w:rsidR="00670C3F">
        <w:rPr>
          <w:spacing w:val="-1"/>
        </w:rPr>
        <w:t>(</w:t>
      </w:r>
      <w:r w:rsidR="00670C3F">
        <w:rPr>
          <w:color w:val="467885"/>
          <w:spacing w:val="-1"/>
          <w:u w:val="single" w:color="467885"/>
        </w:rPr>
        <w:t>https://scores.sebi.gov.in</w:t>
      </w:r>
      <w:r w:rsidR="00670C3F">
        <w:rPr>
          <w:spacing w:val="-1"/>
        </w:rPr>
        <w:t>)</w:t>
      </w:r>
    </w:p>
    <w:p w14:paraId="6E0E6463" w14:textId="77777777" w:rsidR="00BE07A1" w:rsidRDefault="00BE07A1">
      <w:pPr>
        <w:spacing w:before="6"/>
        <w:rPr>
          <w:rFonts w:ascii="Book Antiqua" w:eastAsia="Book Antiqua" w:hAnsi="Book Antiqua" w:cs="Book Antiqua"/>
          <w:sz w:val="23"/>
          <w:szCs w:val="23"/>
        </w:rPr>
      </w:pPr>
    </w:p>
    <w:p w14:paraId="392E1E1B" w14:textId="77777777" w:rsidR="00BE07A1" w:rsidRDefault="00670C3F">
      <w:pPr>
        <w:pStyle w:val="BodyText"/>
        <w:spacing w:before="53"/>
        <w:ind w:left="2433" w:firstLine="0"/>
      </w:pPr>
      <w:r>
        <w:rPr>
          <w:spacing w:val="-1"/>
        </w:rPr>
        <w:t>Two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complaint/grievance</w:t>
      </w:r>
      <w:r>
        <w:rPr>
          <w:spacing w:val="-4"/>
        </w:rPr>
        <w:t xml:space="preserve"> </w:t>
      </w:r>
      <w:r>
        <w:rPr>
          <w:spacing w:val="-1"/>
        </w:rPr>
        <w:t>against</w:t>
      </w:r>
      <w:r>
        <w:rPr>
          <w:spacing w:val="-5"/>
        </w:rPr>
        <w:t xml:space="preserve"> </w:t>
      </w:r>
      <w:r>
        <w:rPr>
          <w:spacing w:val="-1"/>
        </w:rPr>
        <w:t>investment</w:t>
      </w:r>
      <w:r>
        <w:rPr>
          <w:spacing w:val="-4"/>
        </w:rPr>
        <w:t xml:space="preserve"> </w:t>
      </w:r>
      <w:r>
        <w:t>adviser:</w:t>
      </w:r>
    </w:p>
    <w:p w14:paraId="3945BA44" w14:textId="77777777" w:rsidR="00BE07A1" w:rsidRDefault="00BE07A1">
      <w:pPr>
        <w:spacing w:before="9"/>
        <w:rPr>
          <w:rFonts w:ascii="Book Antiqua" w:eastAsia="Book Antiqua" w:hAnsi="Book Antiqua" w:cs="Book Antiqua"/>
          <w:sz w:val="31"/>
          <w:szCs w:val="31"/>
        </w:rPr>
      </w:pPr>
    </w:p>
    <w:p w14:paraId="43078EFB" w14:textId="77777777" w:rsidR="00BE07A1" w:rsidRDefault="00670C3F">
      <w:pPr>
        <w:pStyle w:val="BodyText"/>
        <w:numPr>
          <w:ilvl w:val="2"/>
          <w:numId w:val="4"/>
        </w:numPr>
        <w:tabs>
          <w:tab w:val="left" w:pos="3154"/>
        </w:tabs>
      </w:pPr>
      <w:r>
        <w:rPr>
          <w:spacing w:val="-1"/>
        </w:rPr>
        <w:lastRenderedPageBreak/>
        <w:t>First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rPr>
          <w:spacing w:val="-1"/>
        </w:rPr>
        <w:t>done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designated</w:t>
      </w:r>
      <w:r>
        <w:rPr>
          <w:spacing w:val="-4"/>
        </w:rPr>
        <w:t xml:space="preserve"> </w:t>
      </w:r>
      <w:r>
        <w:rPr>
          <w:spacing w:val="-1"/>
        </w:rPr>
        <w:t>body</w:t>
      </w:r>
      <w:r>
        <w:rPr>
          <w:spacing w:val="-4"/>
        </w:rPr>
        <w:t xml:space="preserve"> </w:t>
      </w:r>
      <w:r>
        <w:rPr>
          <w:spacing w:val="-1"/>
        </w:rPr>
        <w:t>(IAASB)</w:t>
      </w:r>
    </w:p>
    <w:p w14:paraId="14050994" w14:textId="77777777" w:rsidR="00BE07A1" w:rsidRDefault="00BE07A1">
      <w:pPr>
        <w:spacing w:before="7"/>
        <w:rPr>
          <w:rFonts w:ascii="Book Antiqua" w:eastAsia="Book Antiqua" w:hAnsi="Book Antiqua" w:cs="Book Antiqua"/>
          <w:sz w:val="19"/>
          <w:szCs w:val="19"/>
        </w:rPr>
      </w:pPr>
    </w:p>
    <w:p w14:paraId="204D36CE" w14:textId="77777777" w:rsidR="00BE07A1" w:rsidRDefault="00000000">
      <w:pPr>
        <w:spacing w:line="20" w:lineRule="atLeast"/>
        <w:ind w:left="1433"/>
        <w:rPr>
          <w:rFonts w:ascii="Book Antiqua" w:eastAsia="Book Antiqua" w:hAnsi="Book Antiqua" w:cs="Book Antiqua"/>
          <w:sz w:val="2"/>
          <w:szCs w:val="2"/>
        </w:rPr>
      </w:pPr>
      <w:r>
        <w:rPr>
          <w:rFonts w:ascii="Book Antiqua" w:eastAsia="Book Antiqua" w:hAnsi="Book Antiqua" w:cs="Book Antiqua"/>
          <w:sz w:val="2"/>
          <w:szCs w:val="2"/>
        </w:rPr>
      </w:r>
      <w:r>
        <w:rPr>
          <w:rFonts w:ascii="Book Antiqua" w:eastAsia="Book Antiqua" w:hAnsi="Book Antiqua" w:cs="Book Antiqua"/>
          <w:sz w:val="2"/>
          <w:szCs w:val="2"/>
        </w:rPr>
        <w:pict w14:anchorId="2CCD099E">
          <v:group id="_x0000_s2050" style="width:144.7pt;height:.7pt;mso-position-horizontal-relative:char;mso-position-vertical-relative:line" coordsize="2894,14">
            <v:group id="_x0000_s2051" style="position:absolute;left:7;top:7;width:2880;height:2" coordorigin="7,7" coordsize="2880,2">
              <v:shape id="_x0000_s2052" style="position:absolute;left:7;top:7;width:2880;height:2" coordorigin="7,7" coordsize="2880,0" path="m7,7r2880,e" filled="f" strokeweight=".7pt">
                <v:path arrowok="t"/>
              </v:shape>
            </v:group>
            <w10:anchorlock/>
          </v:group>
        </w:pict>
      </w:r>
    </w:p>
    <w:p w14:paraId="4D3C2D9D" w14:textId="77777777" w:rsidR="00BE07A1" w:rsidRDefault="00670C3F">
      <w:pPr>
        <w:spacing w:before="123"/>
        <w:ind w:left="1440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6"/>
          <w:sz w:val="13"/>
        </w:rPr>
        <w:t>1</w:t>
      </w:r>
      <w:r>
        <w:rPr>
          <w:rFonts w:ascii="Arial"/>
          <w:spacing w:val="14"/>
          <w:position w:val="6"/>
          <w:sz w:val="13"/>
        </w:rPr>
        <w:t xml:space="preserve"> </w:t>
      </w:r>
      <w:r>
        <w:rPr>
          <w:rFonts w:ascii="Arial"/>
          <w:spacing w:val="-1"/>
          <w:sz w:val="20"/>
        </w:rPr>
        <w:t>SEBI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press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release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PR.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No.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06/2024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dated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April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01,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2024</w:t>
      </w:r>
    </w:p>
    <w:p w14:paraId="038AA7A0" w14:textId="77777777" w:rsidR="00BE07A1" w:rsidRDefault="00BE07A1">
      <w:pPr>
        <w:spacing w:before="9"/>
        <w:rPr>
          <w:rFonts w:ascii="Arial" w:eastAsia="Arial" w:hAnsi="Arial" w:cs="Arial"/>
          <w:sz w:val="20"/>
          <w:szCs w:val="20"/>
        </w:rPr>
      </w:pPr>
    </w:p>
    <w:p w14:paraId="794D65DC" w14:textId="77777777" w:rsidR="00BE07A1" w:rsidRDefault="00670C3F">
      <w:pPr>
        <w:pStyle w:val="BodyText"/>
        <w:numPr>
          <w:ilvl w:val="2"/>
          <w:numId w:val="4"/>
        </w:numPr>
        <w:tabs>
          <w:tab w:val="left" w:pos="3154"/>
        </w:tabs>
        <w:spacing w:before="55"/>
      </w:pPr>
      <w:r>
        <w:rPr>
          <w:spacing w:val="-1"/>
        </w:rPr>
        <w:t>Second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rPr>
          <w:spacing w:val="-1"/>
        </w:rPr>
        <w:t>done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SEBI.</w:t>
      </w:r>
    </w:p>
    <w:p w14:paraId="2949A6BA" w14:textId="77777777" w:rsidR="00BE07A1" w:rsidRDefault="00BE07A1">
      <w:pPr>
        <w:spacing w:before="8"/>
        <w:rPr>
          <w:rFonts w:ascii="Book Antiqua" w:eastAsia="Book Antiqua" w:hAnsi="Book Antiqua" w:cs="Book Antiqua"/>
          <w:sz w:val="31"/>
          <w:szCs w:val="31"/>
        </w:rPr>
      </w:pPr>
    </w:p>
    <w:p w14:paraId="098E0684" w14:textId="77777777" w:rsidR="00BE07A1" w:rsidRDefault="00670C3F">
      <w:pPr>
        <w:pStyle w:val="BodyText"/>
        <w:numPr>
          <w:ilvl w:val="1"/>
          <w:numId w:val="4"/>
        </w:numPr>
        <w:tabs>
          <w:tab w:val="left" w:pos="2859"/>
        </w:tabs>
        <w:ind w:left="2858" w:hanging="343"/>
        <w:jc w:val="left"/>
      </w:pPr>
      <w:r>
        <w:rPr>
          <w:spacing w:val="-1"/>
        </w:rPr>
        <w:t>Email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designated</w:t>
      </w:r>
      <w:r>
        <w:rPr>
          <w:spacing w:val="-5"/>
        </w:rPr>
        <w:t xml:space="preserve"> </w:t>
      </w:r>
      <w:r>
        <w:rPr>
          <w:spacing w:val="-1"/>
        </w:rPr>
        <w:t>email</w:t>
      </w:r>
      <w:r>
        <w:rPr>
          <w:spacing w:val="-5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IAASB</w:t>
      </w:r>
    </w:p>
    <w:p w14:paraId="289C9A5F" w14:textId="77777777" w:rsidR="00BE07A1" w:rsidRPr="00E4133C" w:rsidRDefault="00670C3F">
      <w:pPr>
        <w:pStyle w:val="BodyText"/>
        <w:numPr>
          <w:ilvl w:val="0"/>
          <w:numId w:val="4"/>
        </w:numPr>
        <w:tabs>
          <w:tab w:val="left" w:pos="2160"/>
        </w:tabs>
        <w:spacing w:before="205" w:line="278" w:lineRule="auto"/>
        <w:ind w:right="989"/>
        <w:jc w:val="both"/>
        <w:rPr>
          <w:lang w:val="pt-BR"/>
        </w:rPr>
      </w:pPr>
      <w:r>
        <w:rPr>
          <w:spacing w:val="-1"/>
        </w:rPr>
        <w:t>With</w:t>
      </w:r>
      <w:r>
        <w:rPr>
          <w:spacing w:val="58"/>
        </w:rPr>
        <w:t xml:space="preserve"> </w:t>
      </w:r>
      <w:r>
        <w:t>regard</w:t>
      </w:r>
      <w:r>
        <w:rPr>
          <w:spacing w:val="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physical</w:t>
      </w:r>
      <w:r>
        <w:rPr>
          <w:spacing w:val="59"/>
        </w:rPr>
        <w:t xml:space="preserve"> </w:t>
      </w:r>
      <w:r>
        <w:rPr>
          <w:spacing w:val="-1"/>
        </w:rPr>
        <w:t>complaints</w:t>
      </w:r>
      <w:r>
        <w:rPr>
          <w:spacing w:val="5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SEBI,</w:t>
      </w:r>
      <w:r>
        <w:rPr>
          <w:spacing w:val="59"/>
        </w:rPr>
        <w:t xml:space="preserve"> </w:t>
      </w:r>
      <w:r>
        <w:rPr>
          <w:spacing w:val="-1"/>
        </w:rPr>
        <w:t>investors/clients</w:t>
      </w:r>
      <w:r>
        <w:rPr>
          <w:spacing w:val="59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send</w:t>
      </w:r>
      <w:r>
        <w:rPr>
          <w:spacing w:val="59"/>
        </w:rPr>
        <w:t xml:space="preserve"> </w:t>
      </w:r>
      <w:r>
        <w:rPr>
          <w:spacing w:val="-1"/>
        </w:rPr>
        <w:t>their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spacing w:val="-1"/>
        </w:rPr>
        <w:t>complaints</w:t>
      </w:r>
      <w:r>
        <w:rPr>
          <w:spacing w:val="-19"/>
        </w:rPr>
        <w:t xml:space="preserve"> </w:t>
      </w:r>
      <w:r>
        <w:t>to:</w:t>
      </w:r>
      <w:r>
        <w:rPr>
          <w:spacing w:val="-18"/>
        </w:rPr>
        <w:t xml:space="preserve"> </w:t>
      </w:r>
      <w:r>
        <w:rPr>
          <w:spacing w:val="-1"/>
        </w:rPr>
        <w:t>Office</w:t>
      </w:r>
      <w:r>
        <w:rPr>
          <w:spacing w:val="-18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1"/>
        </w:rPr>
        <w:t>Investor</w:t>
      </w:r>
      <w:r>
        <w:rPr>
          <w:spacing w:val="-17"/>
        </w:rPr>
        <w:t xml:space="preserve"> </w:t>
      </w:r>
      <w:r>
        <w:rPr>
          <w:spacing w:val="-1"/>
        </w:rPr>
        <w:t>Assistance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-1"/>
        </w:rPr>
        <w:t>Education,</w:t>
      </w:r>
      <w:r>
        <w:rPr>
          <w:spacing w:val="-18"/>
        </w:rPr>
        <w:t xml:space="preserve"> </w:t>
      </w:r>
      <w:r>
        <w:rPr>
          <w:spacing w:val="-1"/>
        </w:rPr>
        <w:t>Securities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Exchange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t>Board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India,</w:t>
      </w:r>
      <w:r>
        <w:rPr>
          <w:spacing w:val="32"/>
        </w:rPr>
        <w:t xml:space="preserve"> </w:t>
      </w:r>
      <w:r>
        <w:rPr>
          <w:spacing w:val="-1"/>
        </w:rPr>
        <w:t>SEBI</w:t>
      </w:r>
      <w:r>
        <w:rPr>
          <w:spacing w:val="31"/>
        </w:rPr>
        <w:t xml:space="preserve"> </w:t>
      </w:r>
      <w:r>
        <w:rPr>
          <w:spacing w:val="-1"/>
        </w:rPr>
        <w:t>Bhavan,</w:t>
      </w:r>
      <w:r>
        <w:rPr>
          <w:spacing w:val="32"/>
        </w:rPr>
        <w:t xml:space="preserve"> </w:t>
      </w:r>
      <w:r>
        <w:rPr>
          <w:spacing w:val="-1"/>
        </w:rPr>
        <w:t>Plot</w:t>
      </w:r>
      <w:r>
        <w:rPr>
          <w:spacing w:val="32"/>
        </w:rPr>
        <w:t xml:space="preserve"> </w:t>
      </w:r>
      <w:r>
        <w:t>No.</w:t>
      </w:r>
      <w:r>
        <w:rPr>
          <w:spacing w:val="32"/>
        </w:rPr>
        <w:t xml:space="preserve"> </w:t>
      </w:r>
      <w:r w:rsidRPr="00E4133C">
        <w:rPr>
          <w:spacing w:val="-1"/>
          <w:lang w:val="pt-BR"/>
        </w:rPr>
        <w:t>C4-A,</w:t>
      </w:r>
      <w:r w:rsidRPr="00E4133C">
        <w:rPr>
          <w:spacing w:val="33"/>
          <w:lang w:val="pt-BR"/>
        </w:rPr>
        <w:t xml:space="preserve"> </w:t>
      </w:r>
      <w:r w:rsidRPr="00E4133C">
        <w:rPr>
          <w:spacing w:val="-1"/>
          <w:lang w:val="pt-BR"/>
        </w:rPr>
        <w:t>‘G’</w:t>
      </w:r>
      <w:r w:rsidRPr="00E4133C">
        <w:rPr>
          <w:spacing w:val="32"/>
          <w:lang w:val="pt-BR"/>
        </w:rPr>
        <w:t xml:space="preserve"> </w:t>
      </w:r>
      <w:r w:rsidRPr="00E4133C">
        <w:rPr>
          <w:spacing w:val="-1"/>
          <w:lang w:val="pt-BR"/>
        </w:rPr>
        <w:t>Block,</w:t>
      </w:r>
      <w:r w:rsidRPr="00E4133C">
        <w:rPr>
          <w:spacing w:val="32"/>
          <w:lang w:val="pt-BR"/>
        </w:rPr>
        <w:t xml:space="preserve"> </w:t>
      </w:r>
      <w:r w:rsidRPr="00E4133C">
        <w:rPr>
          <w:spacing w:val="-1"/>
          <w:lang w:val="pt-BR"/>
        </w:rPr>
        <w:t>Bandra-Kurla</w:t>
      </w:r>
      <w:r w:rsidRPr="00E4133C">
        <w:rPr>
          <w:spacing w:val="32"/>
          <w:lang w:val="pt-BR"/>
        </w:rPr>
        <w:t xml:space="preserve"> </w:t>
      </w:r>
      <w:r w:rsidRPr="00E4133C">
        <w:rPr>
          <w:spacing w:val="-1"/>
          <w:lang w:val="pt-BR"/>
        </w:rPr>
        <w:t>Complex,</w:t>
      </w:r>
      <w:r w:rsidRPr="00E4133C">
        <w:rPr>
          <w:rFonts w:ascii="Times New Roman" w:eastAsia="Times New Roman" w:hAnsi="Times New Roman" w:cs="Times New Roman"/>
          <w:spacing w:val="57"/>
          <w:lang w:val="pt-BR"/>
        </w:rPr>
        <w:t xml:space="preserve"> </w:t>
      </w:r>
      <w:r w:rsidRPr="00E4133C">
        <w:rPr>
          <w:spacing w:val="-1"/>
          <w:lang w:val="pt-BR"/>
        </w:rPr>
        <w:t>Bandra</w:t>
      </w:r>
      <w:r w:rsidRPr="00E4133C">
        <w:rPr>
          <w:spacing w:val="-2"/>
          <w:lang w:val="pt-BR"/>
        </w:rPr>
        <w:t xml:space="preserve"> </w:t>
      </w:r>
      <w:r w:rsidRPr="00E4133C">
        <w:rPr>
          <w:spacing w:val="-1"/>
          <w:lang w:val="pt-BR"/>
        </w:rPr>
        <w:t>(E), Mumbai</w:t>
      </w:r>
      <w:r w:rsidRPr="00E4133C">
        <w:rPr>
          <w:lang w:val="pt-BR"/>
        </w:rPr>
        <w:t xml:space="preserve"> - 400</w:t>
      </w:r>
      <w:r w:rsidRPr="00E4133C">
        <w:rPr>
          <w:spacing w:val="-2"/>
          <w:lang w:val="pt-BR"/>
        </w:rPr>
        <w:t xml:space="preserve"> </w:t>
      </w:r>
      <w:r w:rsidRPr="00E4133C">
        <w:rPr>
          <w:lang w:val="pt-BR"/>
        </w:rPr>
        <w:t>051.</w:t>
      </w:r>
    </w:p>
    <w:p w14:paraId="1ADAECA1" w14:textId="77777777" w:rsidR="00BE07A1" w:rsidRDefault="00670C3F">
      <w:pPr>
        <w:pStyle w:val="BodyText"/>
        <w:numPr>
          <w:ilvl w:val="0"/>
          <w:numId w:val="4"/>
        </w:numPr>
        <w:tabs>
          <w:tab w:val="left" w:pos="2160"/>
        </w:tabs>
        <w:spacing w:before="155" w:line="278" w:lineRule="auto"/>
        <w:ind w:right="987"/>
        <w:jc w:val="both"/>
      </w:pP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exhausting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aforementioned</w:t>
      </w:r>
      <w:r>
        <w:rPr>
          <w:spacing w:val="-3"/>
        </w:rPr>
        <w:t xml:space="preserve"> </w:t>
      </w:r>
      <w:r>
        <w:rPr>
          <w:spacing w:val="-1"/>
        </w:rPr>
        <w:t>options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resolution,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investor/client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rFonts w:ascii="Times New Roman"/>
          <w:spacing w:val="95"/>
          <w:w w:val="99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rPr>
          <w:spacing w:val="-1"/>
        </w:rPr>
        <w:t>satisfied,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3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rPr>
          <w:spacing w:val="-1"/>
        </w:rPr>
        <w:t>initiate</w:t>
      </w:r>
      <w:r>
        <w:rPr>
          <w:spacing w:val="3"/>
        </w:rPr>
        <w:t xml:space="preserve"> </w:t>
      </w:r>
      <w:r>
        <w:rPr>
          <w:spacing w:val="-1"/>
        </w:rPr>
        <w:t>dispute</w:t>
      </w:r>
      <w:r>
        <w:rPr>
          <w:spacing w:val="3"/>
        </w:rPr>
        <w:t xml:space="preserve"> </w:t>
      </w:r>
      <w:r>
        <w:rPr>
          <w:spacing w:val="-1"/>
        </w:rPr>
        <w:t>resolution</w:t>
      </w:r>
      <w:r>
        <w:rPr>
          <w:spacing w:val="2"/>
        </w:rPr>
        <w:t xml:space="preserve"> </w:t>
      </w:r>
      <w:r>
        <w:t>through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Online</w:t>
      </w:r>
      <w:r>
        <w:rPr>
          <w:spacing w:val="3"/>
        </w:rPr>
        <w:t xml:space="preserve"> </w:t>
      </w:r>
      <w:r>
        <w:rPr>
          <w:spacing w:val="-1"/>
        </w:rPr>
        <w:t>Dispute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Resolution</w:t>
      </w:r>
      <w:r>
        <w:rPr>
          <w:spacing w:val="29"/>
        </w:rPr>
        <w:t xml:space="preserve"> </w:t>
      </w:r>
      <w:r>
        <w:t>Portal</w:t>
      </w:r>
      <w:r>
        <w:rPr>
          <w:spacing w:val="29"/>
        </w:rPr>
        <w:t xml:space="preserve"> </w:t>
      </w:r>
      <w:r>
        <w:rPr>
          <w:spacing w:val="-1"/>
        </w:rPr>
        <w:t>(ODR)</w:t>
      </w:r>
      <w:r>
        <w:rPr>
          <w:spacing w:val="28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rPr>
          <w:color w:val="467885"/>
          <w:spacing w:val="-1"/>
          <w:u w:val="single" w:color="467885"/>
        </w:rPr>
        <w:t>https://smartodr.in/login</w:t>
      </w:r>
      <w:r>
        <w:rPr>
          <w:color w:val="467885"/>
          <w:spacing w:val="30"/>
          <w:u w:val="single" w:color="467885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rPr>
          <w:spacing w:val="-1"/>
        </w:rPr>
        <w:t>its</w:t>
      </w:r>
      <w:r>
        <w:rPr>
          <w:spacing w:val="28"/>
        </w:rPr>
        <w:t xml:space="preserve"> </w:t>
      </w:r>
      <w:r>
        <w:rPr>
          <w:spacing w:val="-1"/>
        </w:rPr>
        <w:t>resolution</w:t>
      </w:r>
      <w:r>
        <w:rPr>
          <w:spacing w:val="29"/>
        </w:rPr>
        <w:t xml:space="preserve"> </w:t>
      </w:r>
      <w:r>
        <w:t>through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online</w:t>
      </w:r>
      <w:r>
        <w:rPr>
          <w:spacing w:val="-4"/>
        </w:rPr>
        <w:t xml:space="preserve"> </w:t>
      </w:r>
      <w:r>
        <w:rPr>
          <w:spacing w:val="-1"/>
        </w:rPr>
        <w:t>conciliation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arbitration.</w:t>
      </w:r>
    </w:p>
    <w:p w14:paraId="5BB4A637" w14:textId="77777777" w:rsidR="00BE07A1" w:rsidRDefault="00670C3F">
      <w:pPr>
        <w:pStyle w:val="BodyText"/>
        <w:spacing w:before="157" w:line="279" w:lineRule="auto"/>
        <w:ind w:left="1440" w:right="987" w:firstLine="0"/>
        <w:jc w:val="both"/>
      </w:pPr>
      <w:r>
        <w:rPr>
          <w:spacing w:val="-1"/>
        </w:rPr>
        <w:t>Alternatively,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investor/client</w:t>
      </w:r>
      <w:r>
        <w:rPr>
          <w:spacing w:val="-6"/>
        </w:rPr>
        <w:t xml:space="preserve"> </w:t>
      </w:r>
      <w:r>
        <w:rPr>
          <w:spacing w:val="-1"/>
        </w:rPr>
        <w:t>can</w:t>
      </w:r>
      <w:r>
        <w:rPr>
          <w:spacing w:val="-8"/>
        </w:rPr>
        <w:t xml:space="preserve"> </w:t>
      </w:r>
      <w:r>
        <w:rPr>
          <w:spacing w:val="-1"/>
        </w:rPr>
        <w:t>directly</w:t>
      </w:r>
      <w:r>
        <w:rPr>
          <w:spacing w:val="-6"/>
        </w:rPr>
        <w:t xml:space="preserve"> </w:t>
      </w:r>
      <w:r>
        <w:rPr>
          <w:spacing w:val="-1"/>
        </w:rPr>
        <w:t>initiate</w:t>
      </w:r>
      <w:r>
        <w:rPr>
          <w:spacing w:val="-7"/>
        </w:rPr>
        <w:t xml:space="preserve"> </w:t>
      </w:r>
      <w:r>
        <w:rPr>
          <w:spacing w:val="-1"/>
        </w:rPr>
        <w:t>dispute</w:t>
      </w:r>
      <w:r>
        <w:rPr>
          <w:spacing w:val="-7"/>
        </w:rPr>
        <w:t xml:space="preserve"> </w:t>
      </w:r>
      <w:r>
        <w:rPr>
          <w:spacing w:val="-1"/>
        </w:rPr>
        <w:t>resolution</w:t>
      </w:r>
      <w:r>
        <w:rPr>
          <w:spacing w:val="-8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ODR</w:t>
      </w:r>
      <w:r>
        <w:rPr>
          <w:rFonts w:ascii="Times New Roman"/>
          <w:spacing w:val="89"/>
          <w:w w:val="99"/>
        </w:rPr>
        <w:t xml:space="preserve"> </w:t>
      </w:r>
      <w:r>
        <w:t>Portal</w:t>
      </w:r>
      <w:r>
        <w:rPr>
          <w:spacing w:val="-9"/>
        </w:rPr>
        <w:t xml:space="preserve"> </w:t>
      </w:r>
      <w:r>
        <w:rPr>
          <w:spacing w:val="-1"/>
        </w:rPr>
        <w:t>if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grievance</w:t>
      </w:r>
      <w:r>
        <w:rPr>
          <w:spacing w:val="-8"/>
        </w:rPr>
        <w:t xml:space="preserve"> </w:t>
      </w:r>
      <w:r>
        <w:rPr>
          <w:spacing w:val="-1"/>
        </w:rPr>
        <w:t>lodged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Investment</w:t>
      </w:r>
      <w:r>
        <w:rPr>
          <w:spacing w:val="-6"/>
        </w:rPr>
        <w:t xml:space="preserve"> </w:t>
      </w:r>
      <w:r>
        <w:rPr>
          <w:spacing w:val="-1"/>
        </w:rPr>
        <w:t>Adviser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rPr>
          <w:spacing w:val="-1"/>
        </w:rPr>
        <w:t>satisfactorily</w:t>
      </w:r>
      <w:r>
        <w:rPr>
          <w:spacing w:val="-7"/>
        </w:rPr>
        <w:t xml:space="preserve"> </w:t>
      </w:r>
      <w:r>
        <w:rPr>
          <w:spacing w:val="-1"/>
        </w:rPr>
        <w:t>resolved</w:t>
      </w:r>
      <w:r>
        <w:rPr>
          <w:spacing w:val="-10"/>
        </w:rPr>
        <w:t xml:space="preserve"> </w:t>
      </w:r>
      <w:r>
        <w:t>or</w:t>
      </w:r>
      <w:r>
        <w:rPr>
          <w:rFonts w:ascii="Times New Roman"/>
          <w:spacing w:val="7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stage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subsequent</w:t>
      </w:r>
      <w:r>
        <w:rPr>
          <w:spacing w:val="-2"/>
        </w:rPr>
        <w:t xml:space="preserve"> </w:t>
      </w:r>
      <w:r>
        <w:rPr>
          <w:spacing w:val="-1"/>
        </w:rPr>
        <w:t>escalations</w:t>
      </w:r>
      <w:r>
        <w:rPr>
          <w:spacing w:val="-4"/>
        </w:rPr>
        <w:t xml:space="preserve"> </w:t>
      </w:r>
      <w:r>
        <w:rPr>
          <w:spacing w:val="-1"/>
        </w:rPr>
        <w:t>mentioned</w:t>
      </w:r>
      <w:r>
        <w:rPr>
          <w:spacing w:val="-3"/>
        </w:rPr>
        <w:t xml:space="preserve"> </w:t>
      </w:r>
      <w:r>
        <w:rPr>
          <w:spacing w:val="-1"/>
        </w:rPr>
        <w:t>above.</w:t>
      </w:r>
    </w:p>
    <w:p w14:paraId="3C5981FE" w14:textId="38BCF621" w:rsidR="00BE07A1" w:rsidRDefault="00670C3F">
      <w:pPr>
        <w:pStyle w:val="BodyText"/>
        <w:numPr>
          <w:ilvl w:val="0"/>
          <w:numId w:val="4"/>
        </w:numPr>
        <w:tabs>
          <w:tab w:val="left" w:pos="2160"/>
        </w:tabs>
        <w:spacing w:before="154" w:line="278" w:lineRule="auto"/>
        <w:ind w:right="986"/>
        <w:jc w:val="both"/>
      </w:pP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dispute</w:t>
      </w:r>
      <w:r>
        <w:rPr>
          <w:spacing w:val="31"/>
        </w:rPr>
        <w:t xml:space="preserve"> </w:t>
      </w:r>
      <w:r>
        <w:rPr>
          <w:spacing w:val="-1"/>
        </w:rPr>
        <w:t>resolution</w:t>
      </w:r>
      <w:r>
        <w:rPr>
          <w:spacing w:val="31"/>
        </w:rPr>
        <w:t xml:space="preserve"> </w:t>
      </w:r>
      <w:r>
        <w:t>through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ODR</w:t>
      </w:r>
      <w:r>
        <w:rPr>
          <w:spacing w:val="29"/>
        </w:rPr>
        <w:t xml:space="preserve"> </w:t>
      </w:r>
      <w:r>
        <w:t>Portal</w:t>
      </w:r>
      <w:r>
        <w:rPr>
          <w:spacing w:val="32"/>
        </w:rPr>
        <w:t xml:space="preserve"> </w:t>
      </w:r>
      <w:r>
        <w:rPr>
          <w:spacing w:val="-1"/>
        </w:rPr>
        <w:t>can</w:t>
      </w:r>
      <w:r>
        <w:rPr>
          <w:spacing w:val="31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initiated</w:t>
      </w:r>
      <w:r>
        <w:rPr>
          <w:spacing w:val="32"/>
        </w:rPr>
        <w:t xml:space="preserve"> </w:t>
      </w:r>
      <w:r>
        <w:rPr>
          <w:spacing w:val="-1"/>
        </w:rPr>
        <w:t>when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>complaint/dispute</w:t>
      </w:r>
      <w:r>
        <w:rPr>
          <w:spacing w:val="22"/>
        </w:rPr>
        <w:t xml:space="preserve"> </w:t>
      </w:r>
      <w:r>
        <w:rPr>
          <w:spacing w:val="-1"/>
        </w:rPr>
        <w:t>is</w:t>
      </w:r>
      <w:r>
        <w:rPr>
          <w:spacing w:val="23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rPr>
          <w:spacing w:val="-1"/>
        </w:rPr>
        <w:t>under</w:t>
      </w:r>
      <w:r>
        <w:rPr>
          <w:spacing w:val="23"/>
        </w:rPr>
        <w:t xml:space="preserve"> </w:t>
      </w:r>
      <w:r>
        <w:rPr>
          <w:spacing w:val="-1"/>
        </w:rPr>
        <w:t>consideration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SCORES</w:t>
      </w:r>
      <w:r>
        <w:rPr>
          <w:spacing w:val="21"/>
        </w:rPr>
        <w:t xml:space="preserve"> </w:t>
      </w:r>
      <w:r>
        <w:rPr>
          <w:spacing w:val="-1"/>
        </w:rPr>
        <w:t>guidelines</w:t>
      </w:r>
      <w:r>
        <w:rPr>
          <w:spacing w:val="21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not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pending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arbitral</w:t>
      </w:r>
      <w:r>
        <w:rPr>
          <w:spacing w:val="-4"/>
        </w:rPr>
        <w:t xml:space="preserve"> </w:t>
      </w:r>
      <w:r>
        <w:rPr>
          <w:spacing w:val="-1"/>
        </w:rPr>
        <w:t>process,</w:t>
      </w:r>
      <w:r>
        <w:rPr>
          <w:spacing w:val="-2"/>
        </w:rPr>
        <w:t xml:space="preserve"> </w:t>
      </w:r>
      <w:r>
        <w:t>court,</w:t>
      </w:r>
      <w:r>
        <w:rPr>
          <w:spacing w:val="-2"/>
        </w:rPr>
        <w:t xml:space="preserve"> </w:t>
      </w:r>
      <w:r>
        <w:rPr>
          <w:spacing w:val="-1"/>
        </w:rPr>
        <w:t>tribunal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consumer </w:t>
      </w:r>
      <w:r>
        <w:t>forum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non-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arbitrable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terms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Indian</w:t>
      </w:r>
      <w:r>
        <w:rPr>
          <w:spacing w:val="4"/>
        </w:rPr>
        <w:t xml:space="preserve"> </w:t>
      </w:r>
      <w:r>
        <w:rPr>
          <w:spacing w:val="-1"/>
        </w:rPr>
        <w:t>law.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process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Online</w:t>
      </w:r>
      <w:r>
        <w:rPr>
          <w:spacing w:val="4"/>
        </w:rPr>
        <w:t xml:space="preserve"> </w:t>
      </w:r>
      <w:r>
        <w:rPr>
          <w:spacing w:val="-1"/>
        </w:rPr>
        <w:t>Dispute</w:t>
      </w:r>
      <w:r>
        <w:rPr>
          <w:spacing w:val="4"/>
        </w:rPr>
        <w:t xml:space="preserve"> </w:t>
      </w:r>
      <w:r>
        <w:rPr>
          <w:spacing w:val="-1"/>
        </w:rPr>
        <w:t>Resolution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Mechanism</w:t>
      </w:r>
      <w:r>
        <w:rPr>
          <w:spacing w:val="-10"/>
        </w:rPr>
        <w:t xml:space="preserve"> </w:t>
      </w:r>
      <w:r>
        <w:rPr>
          <w:spacing w:val="1"/>
        </w:rPr>
        <w:t>is</w:t>
      </w:r>
      <w:r>
        <w:rPr>
          <w:spacing w:val="-10"/>
        </w:rPr>
        <w:t xml:space="preserve"> </w:t>
      </w:r>
      <w:r>
        <w:rPr>
          <w:spacing w:val="-1"/>
        </w:rPr>
        <w:t>available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 w:rsidR="00167120" w:rsidRPr="00167120">
        <w:rPr>
          <w:color w:val="955F7C"/>
          <w:spacing w:val="-1"/>
          <w:u w:val="single" w:color="955F7C"/>
        </w:rPr>
        <w:t>https://www.buglerock.asia/advisory/</w:t>
      </w:r>
    </w:p>
    <w:p w14:paraId="50DCCA55" w14:textId="77777777" w:rsidR="00BE07A1" w:rsidRDefault="00670C3F">
      <w:pPr>
        <w:tabs>
          <w:tab w:val="left" w:pos="2949"/>
          <w:tab w:val="left" w:pos="4463"/>
          <w:tab w:val="left" w:pos="6028"/>
          <w:tab w:val="left" w:pos="7315"/>
          <w:tab w:val="left" w:pos="8104"/>
          <w:tab w:val="left" w:pos="8999"/>
          <w:tab w:val="left" w:pos="10096"/>
        </w:tabs>
        <w:spacing w:before="159" w:line="276" w:lineRule="auto"/>
        <w:ind w:left="1440" w:right="991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/>
          <w:i/>
          <w:spacing w:val="-1"/>
          <w:w w:val="95"/>
          <w:sz w:val="24"/>
        </w:rPr>
        <w:t>*Updated</w:t>
      </w:r>
      <w:r>
        <w:rPr>
          <w:rFonts w:ascii="Times New Roman"/>
          <w:i/>
          <w:spacing w:val="-1"/>
          <w:w w:val="95"/>
          <w:sz w:val="24"/>
        </w:rPr>
        <w:tab/>
      </w:r>
      <w:r>
        <w:rPr>
          <w:rFonts w:ascii="Book Antiqua"/>
          <w:i/>
          <w:spacing w:val="-1"/>
          <w:w w:val="95"/>
          <w:sz w:val="24"/>
        </w:rPr>
        <w:t>grievance</w:t>
      </w:r>
      <w:r>
        <w:rPr>
          <w:rFonts w:ascii="Times New Roman"/>
          <w:i/>
          <w:spacing w:val="-1"/>
          <w:w w:val="95"/>
          <w:sz w:val="24"/>
        </w:rPr>
        <w:tab/>
      </w:r>
      <w:r>
        <w:rPr>
          <w:rFonts w:ascii="Book Antiqua"/>
          <w:i/>
          <w:spacing w:val="-1"/>
          <w:w w:val="95"/>
          <w:sz w:val="24"/>
        </w:rPr>
        <w:t>resolution</w:t>
      </w:r>
      <w:r>
        <w:rPr>
          <w:rFonts w:ascii="Times New Roman"/>
          <w:i/>
          <w:spacing w:val="-1"/>
          <w:w w:val="95"/>
          <w:sz w:val="24"/>
        </w:rPr>
        <w:tab/>
      </w:r>
      <w:r>
        <w:rPr>
          <w:rFonts w:ascii="Book Antiqua"/>
          <w:i/>
          <w:spacing w:val="-1"/>
          <w:w w:val="95"/>
          <w:sz w:val="24"/>
        </w:rPr>
        <w:t>process</w:t>
      </w:r>
      <w:r>
        <w:rPr>
          <w:rFonts w:ascii="Times New Roman"/>
          <w:i/>
          <w:spacing w:val="-1"/>
          <w:w w:val="95"/>
          <w:sz w:val="24"/>
        </w:rPr>
        <w:tab/>
      </w:r>
      <w:r>
        <w:rPr>
          <w:rFonts w:ascii="Book Antiqua"/>
          <w:i/>
          <w:spacing w:val="-1"/>
          <w:w w:val="95"/>
          <w:sz w:val="24"/>
        </w:rPr>
        <w:t>as</w:t>
      </w:r>
      <w:r>
        <w:rPr>
          <w:rFonts w:ascii="Times New Roman"/>
          <w:i/>
          <w:spacing w:val="-1"/>
          <w:w w:val="95"/>
          <w:sz w:val="24"/>
        </w:rPr>
        <w:tab/>
      </w:r>
      <w:r>
        <w:rPr>
          <w:rFonts w:ascii="Book Antiqua"/>
          <w:i/>
          <w:sz w:val="24"/>
        </w:rPr>
        <w:t>per</w:t>
      </w:r>
      <w:r>
        <w:rPr>
          <w:rFonts w:ascii="Times New Roman"/>
          <w:i/>
          <w:sz w:val="24"/>
        </w:rPr>
        <w:tab/>
      </w:r>
      <w:r>
        <w:rPr>
          <w:rFonts w:ascii="Book Antiqua"/>
          <w:i/>
          <w:spacing w:val="-1"/>
          <w:w w:val="95"/>
          <w:sz w:val="24"/>
        </w:rPr>
        <w:t>SEBI</w:t>
      </w:r>
      <w:r>
        <w:rPr>
          <w:rFonts w:ascii="Times New Roman"/>
          <w:i/>
          <w:spacing w:val="-1"/>
          <w:w w:val="95"/>
          <w:sz w:val="24"/>
        </w:rPr>
        <w:tab/>
      </w:r>
      <w:r>
        <w:rPr>
          <w:rFonts w:ascii="Book Antiqua"/>
          <w:i/>
          <w:spacing w:val="-1"/>
          <w:sz w:val="24"/>
        </w:rPr>
        <w:t>Circular</w:t>
      </w:r>
      <w:r>
        <w:rPr>
          <w:rFonts w:ascii="Times New Roman"/>
          <w:i/>
          <w:spacing w:val="59"/>
          <w:sz w:val="24"/>
        </w:rPr>
        <w:t xml:space="preserve"> </w:t>
      </w:r>
      <w:r>
        <w:rPr>
          <w:rFonts w:ascii="Book Antiqua"/>
          <w:i/>
          <w:spacing w:val="-1"/>
          <w:sz w:val="24"/>
        </w:rPr>
        <w:t>SEBI/HO/OIAE/IGRD/CIR/P/2023/156</w:t>
      </w:r>
      <w:r>
        <w:rPr>
          <w:rFonts w:ascii="Book Antiqua"/>
          <w:i/>
          <w:spacing w:val="-9"/>
          <w:sz w:val="24"/>
        </w:rPr>
        <w:t xml:space="preserve"> </w:t>
      </w:r>
      <w:r>
        <w:rPr>
          <w:rFonts w:ascii="Book Antiqua"/>
          <w:i/>
          <w:spacing w:val="-1"/>
          <w:sz w:val="24"/>
        </w:rPr>
        <w:t>dated</w:t>
      </w:r>
      <w:r>
        <w:rPr>
          <w:rFonts w:ascii="Book Antiqua"/>
          <w:i/>
          <w:spacing w:val="-8"/>
          <w:sz w:val="24"/>
        </w:rPr>
        <w:t xml:space="preserve"> </w:t>
      </w:r>
      <w:r>
        <w:rPr>
          <w:rFonts w:ascii="Book Antiqua"/>
          <w:i/>
          <w:spacing w:val="-1"/>
          <w:sz w:val="24"/>
        </w:rPr>
        <w:t>September</w:t>
      </w:r>
      <w:r>
        <w:rPr>
          <w:rFonts w:ascii="Book Antiqua"/>
          <w:i/>
          <w:spacing w:val="-8"/>
          <w:sz w:val="24"/>
        </w:rPr>
        <w:t xml:space="preserve"> </w:t>
      </w:r>
      <w:r>
        <w:rPr>
          <w:rFonts w:ascii="Book Antiqua"/>
          <w:i/>
          <w:sz w:val="24"/>
        </w:rPr>
        <w:t>20,</w:t>
      </w:r>
      <w:r>
        <w:rPr>
          <w:rFonts w:ascii="Book Antiqua"/>
          <w:i/>
          <w:spacing w:val="-9"/>
          <w:sz w:val="24"/>
        </w:rPr>
        <w:t xml:space="preserve"> </w:t>
      </w:r>
      <w:r>
        <w:rPr>
          <w:rFonts w:ascii="Book Antiqua"/>
          <w:i/>
          <w:sz w:val="24"/>
        </w:rPr>
        <w:t>2023</w:t>
      </w:r>
    </w:p>
    <w:p w14:paraId="414B0FA5" w14:textId="77777777" w:rsidR="00BE07A1" w:rsidRDefault="00670C3F">
      <w:pPr>
        <w:pStyle w:val="Heading1"/>
        <w:numPr>
          <w:ilvl w:val="0"/>
          <w:numId w:val="5"/>
        </w:numPr>
        <w:tabs>
          <w:tab w:val="left" w:pos="1647"/>
        </w:tabs>
        <w:spacing w:before="162"/>
        <w:ind w:left="1646" w:hanging="206"/>
        <w:rPr>
          <w:b w:val="0"/>
          <w:bCs w:val="0"/>
        </w:rPr>
      </w:pPr>
      <w:r>
        <w:rPr>
          <w:spacing w:val="-1"/>
          <w:u w:val="single" w:color="000000"/>
        </w:rPr>
        <w:t>Rights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investors</w:t>
      </w:r>
    </w:p>
    <w:p w14:paraId="77A414F0" w14:textId="77777777" w:rsidR="00BE07A1" w:rsidRDefault="00BE07A1">
      <w:pPr>
        <w:spacing w:before="6"/>
        <w:rPr>
          <w:rFonts w:ascii="Book Antiqua" w:eastAsia="Book Antiqua" w:hAnsi="Book Antiqua" w:cs="Book Antiqua"/>
          <w:b/>
          <w:bCs/>
          <w:sz w:val="12"/>
          <w:szCs w:val="12"/>
        </w:rPr>
      </w:pPr>
    </w:p>
    <w:p w14:paraId="6CC43FE2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  <w:spacing w:before="55"/>
      </w:pPr>
      <w:r>
        <w:rPr>
          <w:spacing w:val="-1"/>
        </w:rPr>
        <w:t>Right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Privacy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Confidentiality.</w:t>
      </w:r>
    </w:p>
    <w:p w14:paraId="3FD3B551" w14:textId="77777777" w:rsidR="00BE07A1" w:rsidRDefault="00BE07A1">
      <w:pPr>
        <w:spacing w:before="7"/>
        <w:rPr>
          <w:rFonts w:ascii="Book Antiqua" w:eastAsia="Book Antiqua" w:hAnsi="Book Antiqua" w:cs="Book Antiqua"/>
          <w:sz w:val="31"/>
          <w:szCs w:val="31"/>
        </w:rPr>
      </w:pPr>
    </w:p>
    <w:p w14:paraId="37DFB3C7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</w:pPr>
      <w:r>
        <w:rPr>
          <w:spacing w:val="-1"/>
        </w:rPr>
        <w:t>Right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Transparent</w:t>
      </w:r>
      <w:r>
        <w:rPr>
          <w:spacing w:val="-3"/>
        </w:rPr>
        <w:t xml:space="preserve"> </w:t>
      </w:r>
      <w:r>
        <w:rPr>
          <w:spacing w:val="-1"/>
        </w:rPr>
        <w:t>Practices.</w:t>
      </w:r>
    </w:p>
    <w:p w14:paraId="1C009A7C" w14:textId="77777777" w:rsidR="00BE07A1" w:rsidRDefault="00BE07A1">
      <w:pPr>
        <w:spacing w:before="9"/>
        <w:rPr>
          <w:rFonts w:ascii="Book Antiqua" w:eastAsia="Book Antiqua" w:hAnsi="Book Antiqua" w:cs="Book Antiqua"/>
          <w:sz w:val="31"/>
          <w:szCs w:val="31"/>
        </w:rPr>
      </w:pPr>
    </w:p>
    <w:p w14:paraId="5E333B92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</w:pPr>
      <w:r>
        <w:rPr>
          <w:spacing w:val="-1"/>
        </w:rPr>
        <w:t>Right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fair and</w:t>
      </w:r>
      <w:r>
        <w:rPr>
          <w:spacing w:val="-3"/>
        </w:rPr>
        <w:t xml:space="preserve"> </w:t>
      </w:r>
      <w:r>
        <w:rPr>
          <w:spacing w:val="-1"/>
        </w:rPr>
        <w:t>Equitable Treatment.</w:t>
      </w:r>
    </w:p>
    <w:p w14:paraId="6E81368A" w14:textId="77777777" w:rsidR="00BE07A1" w:rsidRDefault="00BE07A1">
      <w:pPr>
        <w:spacing w:before="7"/>
        <w:rPr>
          <w:rFonts w:ascii="Book Antiqua" w:eastAsia="Book Antiqua" w:hAnsi="Book Antiqua" w:cs="Book Antiqua"/>
          <w:sz w:val="31"/>
          <w:szCs w:val="31"/>
        </w:rPr>
      </w:pPr>
    </w:p>
    <w:p w14:paraId="6E16388D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</w:pPr>
      <w:r>
        <w:rPr>
          <w:spacing w:val="-1"/>
        </w:rPr>
        <w:lastRenderedPageBreak/>
        <w:t>Right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Adequate</w:t>
      </w:r>
      <w:r>
        <w:rPr>
          <w:spacing w:val="-4"/>
        </w:rPr>
        <w:t xml:space="preserve"> </w:t>
      </w:r>
      <w:r>
        <w:rPr>
          <w:spacing w:val="-1"/>
        </w:rPr>
        <w:t>Information.</w:t>
      </w:r>
    </w:p>
    <w:p w14:paraId="65847321" w14:textId="77777777" w:rsidR="00BE07A1" w:rsidRDefault="00BE07A1">
      <w:pPr>
        <w:spacing w:before="7"/>
        <w:rPr>
          <w:rFonts w:ascii="Book Antiqua" w:eastAsia="Book Antiqua" w:hAnsi="Book Antiqua" w:cs="Book Antiqua"/>
          <w:sz w:val="31"/>
          <w:szCs w:val="31"/>
        </w:rPr>
      </w:pPr>
    </w:p>
    <w:p w14:paraId="2541A736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</w:pPr>
      <w:r>
        <w:rPr>
          <w:spacing w:val="-1"/>
        </w:rPr>
        <w:t>Right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Initial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Continuing</w:t>
      </w:r>
      <w:r>
        <w:rPr>
          <w:spacing w:val="-3"/>
        </w:rPr>
        <w:t xml:space="preserve"> </w:t>
      </w:r>
      <w:r>
        <w:rPr>
          <w:spacing w:val="-1"/>
        </w:rPr>
        <w:t>Disclosure</w:t>
      </w:r>
    </w:p>
    <w:p w14:paraId="62B87D82" w14:textId="77777777" w:rsidR="00BE07A1" w:rsidRDefault="00BE07A1">
      <w:pPr>
        <w:spacing w:before="8"/>
        <w:rPr>
          <w:rFonts w:ascii="Book Antiqua" w:eastAsia="Book Antiqua" w:hAnsi="Book Antiqua" w:cs="Book Antiqua"/>
          <w:sz w:val="31"/>
          <w:szCs w:val="31"/>
        </w:rPr>
      </w:pPr>
    </w:p>
    <w:p w14:paraId="5AB3DB96" w14:textId="77777777" w:rsidR="00BE07A1" w:rsidRDefault="00670C3F">
      <w:pPr>
        <w:pStyle w:val="BodyText"/>
        <w:tabs>
          <w:tab w:val="left" w:pos="2519"/>
        </w:tabs>
        <w:ind w:firstLine="0"/>
      </w:pPr>
      <w:r>
        <w:t>-</w:t>
      </w:r>
      <w:r>
        <w:rPr>
          <w:rFonts w:ascii="Times New Roman"/>
        </w:rPr>
        <w:tab/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statutory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regulatory</w:t>
      </w:r>
      <w:r>
        <w:rPr>
          <w:spacing w:val="-3"/>
        </w:rPr>
        <w:t xml:space="preserve"> </w:t>
      </w:r>
      <w:r>
        <w:rPr>
          <w:spacing w:val="-1"/>
        </w:rPr>
        <w:t>disclosures.</w:t>
      </w:r>
    </w:p>
    <w:p w14:paraId="0FA3A9D3" w14:textId="77777777" w:rsidR="00BE07A1" w:rsidRDefault="00BE07A1">
      <w:pPr>
        <w:rPr>
          <w:rFonts w:ascii="Book Antiqua" w:eastAsia="Book Antiqua" w:hAnsi="Book Antiqua" w:cs="Book Antiqua"/>
          <w:sz w:val="27"/>
          <w:szCs w:val="27"/>
        </w:rPr>
      </w:pPr>
    </w:p>
    <w:p w14:paraId="14B6C8F7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  <w:spacing w:before="55"/>
      </w:pPr>
      <w:r>
        <w:rPr>
          <w:spacing w:val="-1"/>
        </w:rPr>
        <w:t>Right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 xml:space="preserve">Fair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True</w:t>
      </w:r>
      <w:r>
        <w:rPr>
          <w:spacing w:val="-2"/>
        </w:rPr>
        <w:t xml:space="preserve"> </w:t>
      </w:r>
      <w:r>
        <w:rPr>
          <w:spacing w:val="-1"/>
        </w:rPr>
        <w:t>Advertisement.</w:t>
      </w:r>
    </w:p>
    <w:p w14:paraId="43485FE1" w14:textId="77777777" w:rsidR="00BE07A1" w:rsidRDefault="00BE07A1">
      <w:pPr>
        <w:spacing w:before="7"/>
        <w:rPr>
          <w:rFonts w:ascii="Book Antiqua" w:eastAsia="Book Antiqua" w:hAnsi="Book Antiqua" w:cs="Book Antiqua"/>
          <w:sz w:val="31"/>
          <w:szCs w:val="31"/>
        </w:rPr>
      </w:pPr>
    </w:p>
    <w:p w14:paraId="4A9324C3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</w:pPr>
      <w:r>
        <w:rPr>
          <w:spacing w:val="-1"/>
        </w:rPr>
        <w:t>Right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Awareness</w:t>
      </w:r>
      <w:r>
        <w:rPr>
          <w:spacing w:val="-5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t>Parameters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Turnaround</w:t>
      </w:r>
      <w:r>
        <w:rPr>
          <w:spacing w:val="-5"/>
        </w:rPr>
        <w:t xml:space="preserve"> </w:t>
      </w:r>
      <w:r>
        <w:rPr>
          <w:spacing w:val="-1"/>
        </w:rPr>
        <w:t>Times.</w:t>
      </w:r>
    </w:p>
    <w:p w14:paraId="09F62782" w14:textId="77777777" w:rsidR="00BE07A1" w:rsidRDefault="00BE07A1">
      <w:pPr>
        <w:spacing w:before="9"/>
        <w:rPr>
          <w:rFonts w:ascii="Book Antiqua" w:eastAsia="Book Antiqua" w:hAnsi="Book Antiqua" w:cs="Book Antiqua"/>
          <w:sz w:val="31"/>
          <w:szCs w:val="31"/>
        </w:rPr>
      </w:pPr>
    </w:p>
    <w:p w14:paraId="43565176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</w:pPr>
      <w:r>
        <w:rPr>
          <w:spacing w:val="-1"/>
        </w:rPr>
        <w:t>Right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informed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timelines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each service.</w:t>
      </w:r>
    </w:p>
    <w:p w14:paraId="617FEE49" w14:textId="77777777" w:rsidR="00BE07A1" w:rsidRDefault="00BE07A1">
      <w:pPr>
        <w:spacing w:before="7"/>
        <w:rPr>
          <w:rFonts w:ascii="Book Antiqua" w:eastAsia="Book Antiqua" w:hAnsi="Book Antiqua" w:cs="Book Antiqua"/>
          <w:sz w:val="31"/>
          <w:szCs w:val="31"/>
        </w:rPr>
      </w:pPr>
    </w:p>
    <w:p w14:paraId="03E55F3C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</w:pPr>
      <w:r>
        <w:rPr>
          <w:spacing w:val="-1"/>
        </w:rPr>
        <w:t>Right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Heard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Satisfactory</w:t>
      </w:r>
      <w:r>
        <w:rPr>
          <w:spacing w:val="-3"/>
        </w:rPr>
        <w:t xml:space="preserve"> </w:t>
      </w:r>
      <w:r>
        <w:rPr>
          <w:spacing w:val="-1"/>
        </w:rPr>
        <w:t>Grievance</w:t>
      </w:r>
      <w:r>
        <w:rPr>
          <w:spacing w:val="-2"/>
        </w:rPr>
        <w:t xml:space="preserve"> </w:t>
      </w:r>
      <w:r>
        <w:rPr>
          <w:spacing w:val="-1"/>
        </w:rPr>
        <w:t>Redressal.</w:t>
      </w:r>
    </w:p>
    <w:p w14:paraId="118325D1" w14:textId="77777777" w:rsidR="00BE07A1" w:rsidRDefault="00BE07A1">
      <w:pPr>
        <w:spacing w:before="7"/>
        <w:rPr>
          <w:rFonts w:ascii="Book Antiqua" w:eastAsia="Book Antiqua" w:hAnsi="Book Antiqua" w:cs="Book Antiqua"/>
          <w:sz w:val="31"/>
          <w:szCs w:val="31"/>
        </w:rPr>
      </w:pPr>
    </w:p>
    <w:p w14:paraId="6F4E6C0F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</w:pPr>
      <w:r>
        <w:rPr>
          <w:spacing w:val="-1"/>
        </w:rPr>
        <w:t>Right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have</w:t>
      </w:r>
      <w:r>
        <w:rPr>
          <w:spacing w:val="-2"/>
        </w:rPr>
        <w:t xml:space="preserve"> </w:t>
      </w:r>
      <w:r>
        <w:rPr>
          <w:spacing w:val="-1"/>
        </w:rPr>
        <w:t>timely</w:t>
      </w:r>
      <w:r>
        <w:rPr>
          <w:spacing w:val="-4"/>
        </w:rPr>
        <w:t xml:space="preserve"> </w:t>
      </w:r>
      <w:r>
        <w:rPr>
          <w:spacing w:val="-1"/>
        </w:rPr>
        <w:t>redressal.</w:t>
      </w:r>
    </w:p>
    <w:p w14:paraId="2E9470F0" w14:textId="77777777" w:rsidR="00BE07A1" w:rsidRDefault="00BE07A1">
      <w:pPr>
        <w:spacing w:before="9"/>
        <w:rPr>
          <w:rFonts w:ascii="Book Antiqua" w:eastAsia="Book Antiqua" w:hAnsi="Book Antiqua" w:cs="Book Antiqua"/>
          <w:sz w:val="31"/>
          <w:szCs w:val="31"/>
        </w:rPr>
      </w:pPr>
    </w:p>
    <w:p w14:paraId="0FBD79D6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</w:pPr>
      <w:r>
        <w:rPr>
          <w:spacing w:val="-1"/>
        </w:rPr>
        <w:t>Right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Suitability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-2"/>
        </w:rPr>
        <w:t xml:space="preserve"> </w:t>
      </w:r>
      <w:r>
        <w:rPr>
          <w:spacing w:val="-1"/>
        </w:rPr>
        <w:t>Products.</w:t>
      </w:r>
    </w:p>
    <w:p w14:paraId="72F7C7A1" w14:textId="77777777" w:rsidR="00BE07A1" w:rsidRDefault="00BE07A1">
      <w:pPr>
        <w:spacing w:before="7"/>
        <w:rPr>
          <w:rFonts w:ascii="Book Antiqua" w:eastAsia="Book Antiqua" w:hAnsi="Book Antiqua" w:cs="Book Antiqua"/>
          <w:sz w:val="31"/>
          <w:szCs w:val="31"/>
        </w:rPr>
      </w:pPr>
    </w:p>
    <w:p w14:paraId="26B250DE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  <w:spacing w:line="274" w:lineRule="auto"/>
        <w:ind w:right="990"/>
      </w:pPr>
      <w:r>
        <w:rPr>
          <w:spacing w:val="-1"/>
        </w:rPr>
        <w:t>Right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Exit</w:t>
      </w:r>
      <w:r>
        <w:rPr>
          <w:spacing w:val="31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rPr>
          <w:spacing w:val="-1"/>
        </w:rPr>
        <w:t>Financial</w:t>
      </w:r>
      <w:r>
        <w:rPr>
          <w:spacing w:val="30"/>
        </w:rPr>
        <w:t xml:space="preserve"> </w:t>
      </w:r>
      <w:r>
        <w:rPr>
          <w:spacing w:val="-1"/>
        </w:rPr>
        <w:t>product</w:t>
      </w:r>
      <w:r>
        <w:rPr>
          <w:spacing w:val="32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rPr>
          <w:spacing w:val="-1"/>
        </w:rPr>
        <w:t>service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accordance</w:t>
      </w:r>
      <w:r>
        <w:rPr>
          <w:spacing w:val="30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t>terms</w:t>
      </w:r>
      <w:r>
        <w:rPr>
          <w:spacing w:val="29"/>
        </w:rPr>
        <w:t xml:space="preserve"> </w:t>
      </w:r>
      <w:r>
        <w:rPr>
          <w:spacing w:val="1"/>
        </w:rPr>
        <w:t>of</w:t>
      </w:r>
      <w:r>
        <w:rPr>
          <w:rFonts w:ascii="Times New Roman"/>
          <w:spacing w:val="58"/>
          <w:w w:val="99"/>
        </w:rPr>
        <w:t xml:space="preserve"> </w:t>
      </w:r>
      <w:r>
        <w:rPr>
          <w:spacing w:val="-1"/>
        </w:rPr>
        <w:t>agreement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investment</w:t>
      </w:r>
      <w:r>
        <w:rPr>
          <w:spacing w:val="-4"/>
        </w:rPr>
        <w:t xml:space="preserve"> </w:t>
      </w:r>
      <w:r>
        <w:rPr>
          <w:spacing w:val="-1"/>
        </w:rPr>
        <w:t>adviser.</w:t>
      </w:r>
    </w:p>
    <w:p w14:paraId="21D52559" w14:textId="77777777" w:rsidR="00BE07A1" w:rsidRDefault="00BE07A1">
      <w:pPr>
        <w:spacing w:before="3"/>
        <w:rPr>
          <w:rFonts w:ascii="Book Antiqua" w:eastAsia="Book Antiqua" w:hAnsi="Book Antiqua" w:cs="Book Antiqua"/>
          <w:sz w:val="28"/>
          <w:szCs w:val="28"/>
        </w:rPr>
      </w:pPr>
    </w:p>
    <w:p w14:paraId="090692DD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  <w:spacing w:line="276" w:lineRule="auto"/>
        <w:ind w:right="988"/>
      </w:pPr>
      <w:r>
        <w:rPr>
          <w:spacing w:val="-1"/>
        </w:rPr>
        <w:t>Right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receive</w:t>
      </w:r>
      <w:r>
        <w:rPr>
          <w:spacing w:val="15"/>
        </w:rPr>
        <w:t xml:space="preserve"> </w:t>
      </w:r>
      <w:r>
        <w:rPr>
          <w:spacing w:val="-1"/>
        </w:rPr>
        <w:t>clear</w:t>
      </w:r>
      <w:r>
        <w:rPr>
          <w:spacing w:val="15"/>
        </w:rPr>
        <w:t xml:space="preserve"> </w:t>
      </w:r>
      <w:r>
        <w:rPr>
          <w:spacing w:val="-1"/>
        </w:rPr>
        <w:t>guidance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t>caution</w:t>
      </w:r>
      <w:r>
        <w:rPr>
          <w:spacing w:val="14"/>
        </w:rPr>
        <w:t xml:space="preserve"> </w:t>
      </w:r>
      <w:r>
        <w:rPr>
          <w:spacing w:val="-1"/>
        </w:rPr>
        <w:t>notice</w:t>
      </w:r>
      <w:r>
        <w:rPr>
          <w:spacing w:val="14"/>
        </w:rPr>
        <w:t xml:space="preserve"> </w:t>
      </w:r>
      <w:r>
        <w:rPr>
          <w:spacing w:val="-1"/>
        </w:rPr>
        <w:t>when</w:t>
      </w:r>
      <w:r>
        <w:rPr>
          <w:spacing w:val="14"/>
        </w:rPr>
        <w:t xml:space="preserve"> </w:t>
      </w:r>
      <w:r>
        <w:rPr>
          <w:spacing w:val="-1"/>
        </w:rPr>
        <w:t>dealing</w:t>
      </w:r>
      <w:r>
        <w:rPr>
          <w:spacing w:val="14"/>
        </w:rPr>
        <w:t xml:space="preserve"> </w:t>
      </w:r>
      <w:r>
        <w:rPr>
          <w:spacing w:val="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Complex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63"/>
          <w:w w:val="99"/>
        </w:rPr>
        <w:t xml:space="preserve"> </w:t>
      </w:r>
      <w:r>
        <w:rPr>
          <w:spacing w:val="-1"/>
        </w:rPr>
        <w:t>High-Risk</w:t>
      </w:r>
      <w:r>
        <w:rPr>
          <w:spacing w:val="-5"/>
        </w:rPr>
        <w:t xml:space="preserve"> </w:t>
      </w:r>
      <w:r>
        <w:rPr>
          <w:spacing w:val="-1"/>
        </w:rPr>
        <w:t>Financial</w:t>
      </w:r>
      <w:r>
        <w:rPr>
          <w:spacing w:val="-2"/>
        </w:rPr>
        <w:t xml:space="preserve"> </w:t>
      </w:r>
      <w:r>
        <w:rPr>
          <w:spacing w:val="-1"/>
        </w:rPr>
        <w:t>Products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Services.</w:t>
      </w:r>
    </w:p>
    <w:p w14:paraId="5C3CDF5B" w14:textId="77777777" w:rsidR="00BE07A1" w:rsidRDefault="00BE07A1">
      <w:pPr>
        <w:spacing w:before="1"/>
        <w:rPr>
          <w:rFonts w:ascii="Book Antiqua" w:eastAsia="Book Antiqua" w:hAnsi="Book Antiqua" w:cs="Book Antiqua"/>
          <w:sz w:val="28"/>
          <w:szCs w:val="28"/>
        </w:rPr>
      </w:pPr>
    </w:p>
    <w:p w14:paraId="2651934E" w14:textId="77777777" w:rsidR="00BE07A1" w:rsidRDefault="00670C3F">
      <w:pPr>
        <w:pStyle w:val="BodyText"/>
        <w:numPr>
          <w:ilvl w:val="1"/>
          <w:numId w:val="5"/>
        </w:numPr>
        <w:tabs>
          <w:tab w:val="left" w:pos="2160"/>
        </w:tabs>
      </w:pP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Rights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vulnerable</w:t>
      </w:r>
      <w:r>
        <w:rPr>
          <w:spacing w:val="-5"/>
        </w:rPr>
        <w:t xml:space="preserve"> </w:t>
      </w:r>
      <w:r>
        <w:rPr>
          <w:spacing w:val="-1"/>
        </w:rPr>
        <w:t>consumers</w:t>
      </w:r>
    </w:p>
    <w:p w14:paraId="228CEABC" w14:textId="77777777" w:rsidR="00BE07A1" w:rsidRDefault="00BE07A1">
      <w:pPr>
        <w:spacing w:before="5"/>
        <w:rPr>
          <w:rFonts w:ascii="Book Antiqua" w:eastAsia="Book Antiqua" w:hAnsi="Book Antiqua" w:cs="Book Antiqua"/>
          <w:sz w:val="31"/>
          <w:szCs w:val="31"/>
        </w:rPr>
      </w:pPr>
    </w:p>
    <w:p w14:paraId="1315E825" w14:textId="77777777" w:rsidR="00BE07A1" w:rsidRDefault="00670C3F">
      <w:pPr>
        <w:pStyle w:val="BodyText"/>
        <w:tabs>
          <w:tab w:val="left" w:pos="2519"/>
        </w:tabs>
        <w:ind w:firstLine="0"/>
      </w:pPr>
      <w:r>
        <w:t>-</w:t>
      </w:r>
      <w:r>
        <w:rPr>
          <w:rFonts w:ascii="Times New Roman"/>
        </w:rPr>
        <w:tab/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services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suitable</w:t>
      </w:r>
      <w:r>
        <w:rPr>
          <w:spacing w:val="-2"/>
        </w:rPr>
        <w:t xml:space="preserve"> </w:t>
      </w:r>
      <w:r>
        <w:rPr>
          <w:spacing w:val="-1"/>
        </w:rPr>
        <w:t>manner even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differently</w:t>
      </w:r>
      <w:r>
        <w:rPr>
          <w:spacing w:val="-2"/>
        </w:rPr>
        <w:t xml:space="preserve"> </w:t>
      </w:r>
      <w:r>
        <w:rPr>
          <w:spacing w:val="-1"/>
        </w:rPr>
        <w:t>abled.</w:t>
      </w:r>
    </w:p>
    <w:p w14:paraId="4A778F9C" w14:textId="77777777" w:rsidR="00BE07A1" w:rsidRDefault="00BE07A1">
      <w:pPr>
        <w:spacing w:before="9"/>
        <w:rPr>
          <w:rFonts w:ascii="Book Antiqua" w:eastAsia="Book Antiqua" w:hAnsi="Book Antiqua" w:cs="Book Antiqua"/>
          <w:sz w:val="31"/>
          <w:szCs w:val="31"/>
        </w:rPr>
      </w:pPr>
    </w:p>
    <w:p w14:paraId="67CD280A" w14:textId="77777777" w:rsidR="00BE07A1" w:rsidRDefault="00670C3F">
      <w:pPr>
        <w:pStyle w:val="BodyText"/>
        <w:numPr>
          <w:ilvl w:val="0"/>
          <w:numId w:val="3"/>
        </w:numPr>
        <w:tabs>
          <w:tab w:val="left" w:pos="2208"/>
        </w:tabs>
      </w:pPr>
      <w:r>
        <w:rPr>
          <w:spacing w:val="-1"/>
        </w:rPr>
        <w:t>Right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feedback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-4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used.</w:t>
      </w:r>
    </w:p>
    <w:p w14:paraId="4485F5B4" w14:textId="77777777" w:rsidR="00BE07A1" w:rsidRDefault="00BE07A1">
      <w:pPr>
        <w:spacing w:before="7"/>
        <w:rPr>
          <w:rFonts w:ascii="Book Antiqua" w:eastAsia="Book Antiqua" w:hAnsi="Book Antiqua" w:cs="Book Antiqua"/>
          <w:sz w:val="31"/>
          <w:szCs w:val="31"/>
        </w:rPr>
      </w:pPr>
    </w:p>
    <w:p w14:paraId="622FCDB6" w14:textId="77777777" w:rsidR="00BE07A1" w:rsidRPr="00167120" w:rsidRDefault="00670C3F">
      <w:pPr>
        <w:pStyle w:val="BodyText"/>
        <w:numPr>
          <w:ilvl w:val="0"/>
          <w:numId w:val="3"/>
        </w:numPr>
        <w:tabs>
          <w:tab w:val="left" w:pos="2148"/>
        </w:tabs>
        <w:ind w:left="2148" w:hanging="281"/>
      </w:pP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against</w:t>
      </w:r>
      <w:r>
        <w:rPr>
          <w:spacing w:val="-3"/>
        </w:rPr>
        <w:t xml:space="preserve"> </w:t>
      </w:r>
      <w:r>
        <w:rPr>
          <w:spacing w:val="-1"/>
        </w:rPr>
        <w:t>coercive,</w:t>
      </w:r>
      <w:r>
        <w:rPr>
          <w:spacing w:val="-2"/>
        </w:rPr>
        <w:t xml:space="preserve"> </w:t>
      </w:r>
      <w:r>
        <w:rPr>
          <w:spacing w:val="-1"/>
        </w:rPr>
        <w:t>unfair,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one-sided clauses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-4"/>
        </w:rPr>
        <w:t xml:space="preserve"> </w:t>
      </w:r>
      <w:r>
        <w:rPr>
          <w:spacing w:val="-1"/>
        </w:rPr>
        <w:t>agreements.</w:t>
      </w:r>
    </w:p>
    <w:p w14:paraId="50005160" w14:textId="77777777" w:rsidR="00167120" w:rsidRDefault="00167120" w:rsidP="00167120">
      <w:pPr>
        <w:pStyle w:val="ListParagraph"/>
      </w:pPr>
    </w:p>
    <w:p w14:paraId="5C62A928" w14:textId="77777777" w:rsidR="00167120" w:rsidRDefault="00167120" w:rsidP="00167120">
      <w:pPr>
        <w:pStyle w:val="BodyText"/>
        <w:tabs>
          <w:tab w:val="left" w:pos="2148"/>
        </w:tabs>
      </w:pPr>
    </w:p>
    <w:p w14:paraId="7BA55044" w14:textId="77777777" w:rsidR="00167120" w:rsidRDefault="00167120" w:rsidP="00167120">
      <w:pPr>
        <w:pStyle w:val="BodyText"/>
        <w:tabs>
          <w:tab w:val="left" w:pos="2148"/>
        </w:tabs>
      </w:pPr>
    </w:p>
    <w:p w14:paraId="5EF3985B" w14:textId="77777777" w:rsidR="00BE07A1" w:rsidRDefault="00670C3F">
      <w:pPr>
        <w:pStyle w:val="Heading1"/>
        <w:numPr>
          <w:ilvl w:val="0"/>
          <w:numId w:val="5"/>
        </w:numPr>
        <w:tabs>
          <w:tab w:val="left" w:pos="1635"/>
        </w:tabs>
        <w:spacing w:before="205"/>
        <w:ind w:left="1634" w:hanging="194"/>
        <w:rPr>
          <w:b w:val="0"/>
          <w:bCs w:val="0"/>
        </w:rPr>
      </w:pPr>
      <w:r>
        <w:rPr>
          <w:spacing w:val="-1"/>
          <w:u w:val="single" w:color="000000"/>
        </w:rPr>
        <w:lastRenderedPageBreak/>
        <w:t>Expectations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from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investors/clients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(Responsibilities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investors/clients)</w:t>
      </w:r>
    </w:p>
    <w:p w14:paraId="4228C1B6" w14:textId="77777777" w:rsidR="00BE07A1" w:rsidRDefault="00BE07A1">
      <w:pPr>
        <w:spacing w:before="8"/>
        <w:rPr>
          <w:rFonts w:ascii="Book Antiqua" w:eastAsia="Book Antiqua" w:hAnsi="Book Antiqua" w:cs="Book Antiqua"/>
          <w:b/>
          <w:bCs/>
          <w:sz w:val="12"/>
          <w:szCs w:val="12"/>
        </w:rPr>
      </w:pPr>
    </w:p>
    <w:p w14:paraId="309C371D" w14:textId="77777777" w:rsidR="00BE07A1" w:rsidRDefault="00670C3F">
      <w:pPr>
        <w:numPr>
          <w:ilvl w:val="1"/>
          <w:numId w:val="5"/>
        </w:numPr>
        <w:tabs>
          <w:tab w:val="left" w:pos="2160"/>
        </w:tabs>
        <w:spacing w:before="5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</w:rPr>
        <w:t>Do’s</w:t>
      </w:r>
    </w:p>
    <w:p w14:paraId="73FB1EC3" w14:textId="77777777" w:rsidR="00BE07A1" w:rsidRDefault="00670C3F">
      <w:pPr>
        <w:pStyle w:val="BodyText"/>
        <w:numPr>
          <w:ilvl w:val="0"/>
          <w:numId w:val="2"/>
        </w:numPr>
        <w:tabs>
          <w:tab w:val="left" w:pos="2160"/>
        </w:tabs>
        <w:spacing w:before="207"/>
        <w:jc w:val="left"/>
      </w:pPr>
      <w:r>
        <w:rPr>
          <w:spacing w:val="-1"/>
        </w:rPr>
        <w:t>Always</w:t>
      </w:r>
      <w:r>
        <w:rPr>
          <w:spacing w:val="-6"/>
        </w:rPr>
        <w:t xml:space="preserve"> </w:t>
      </w:r>
      <w:r>
        <w:rPr>
          <w:spacing w:val="-1"/>
        </w:rPr>
        <w:t>deal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SEBI</w:t>
      </w:r>
      <w:r>
        <w:rPr>
          <w:spacing w:val="-2"/>
        </w:rPr>
        <w:t xml:space="preserve"> </w:t>
      </w:r>
      <w:r>
        <w:rPr>
          <w:spacing w:val="-1"/>
        </w:rPr>
        <w:t>registered</w:t>
      </w:r>
      <w:r>
        <w:rPr>
          <w:spacing w:val="-6"/>
        </w:rPr>
        <w:t xml:space="preserve"> </w:t>
      </w:r>
      <w:r>
        <w:rPr>
          <w:spacing w:val="-1"/>
        </w:rPr>
        <w:t>Investment</w:t>
      </w:r>
      <w:r>
        <w:rPr>
          <w:spacing w:val="-5"/>
        </w:rPr>
        <w:t xml:space="preserve"> </w:t>
      </w:r>
      <w:r>
        <w:rPr>
          <w:spacing w:val="-1"/>
        </w:rPr>
        <w:t>Advisers.</w:t>
      </w:r>
    </w:p>
    <w:p w14:paraId="03D806C5" w14:textId="77777777" w:rsidR="00BE07A1" w:rsidRDefault="00670C3F">
      <w:pPr>
        <w:pStyle w:val="BodyText"/>
        <w:numPr>
          <w:ilvl w:val="0"/>
          <w:numId w:val="2"/>
        </w:numPr>
        <w:tabs>
          <w:tab w:val="left" w:pos="2160"/>
        </w:tabs>
        <w:spacing w:before="205"/>
        <w:jc w:val="left"/>
      </w:pPr>
      <w:r>
        <w:rPr>
          <w:spacing w:val="-1"/>
        </w:rPr>
        <w:t>Ensure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Investment</w:t>
      </w:r>
      <w:r>
        <w:rPr>
          <w:spacing w:val="-2"/>
        </w:rPr>
        <w:t xml:space="preserve"> </w:t>
      </w:r>
      <w:r>
        <w:rPr>
          <w:spacing w:val="-1"/>
        </w:rPr>
        <w:t>Adviser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rPr>
          <w:spacing w:val="-1"/>
        </w:rPr>
        <w:t>registration</w:t>
      </w:r>
      <w:r>
        <w:rPr>
          <w:spacing w:val="-3"/>
        </w:rPr>
        <w:t xml:space="preserve"> </w:t>
      </w:r>
      <w:r>
        <w:rPr>
          <w:spacing w:val="-1"/>
        </w:rPr>
        <w:t>certificate.</w:t>
      </w:r>
    </w:p>
    <w:p w14:paraId="118864A6" w14:textId="77777777" w:rsidR="00BE07A1" w:rsidRDefault="00670C3F">
      <w:pPr>
        <w:pStyle w:val="BodyText"/>
        <w:numPr>
          <w:ilvl w:val="0"/>
          <w:numId w:val="2"/>
        </w:numPr>
        <w:tabs>
          <w:tab w:val="left" w:pos="2160"/>
        </w:tabs>
        <w:spacing w:before="205" w:line="278" w:lineRule="auto"/>
        <w:ind w:right="986"/>
        <w:jc w:val="both"/>
      </w:pPr>
      <w:r>
        <w:rPr>
          <w:spacing w:val="-1"/>
        </w:rPr>
        <w:t>Check</w:t>
      </w:r>
      <w:r>
        <w:rPr>
          <w:spacing w:val="22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-1"/>
        </w:rPr>
        <w:t>SEBI</w:t>
      </w:r>
      <w:r>
        <w:rPr>
          <w:spacing w:val="22"/>
        </w:rPr>
        <w:t xml:space="preserve"> </w:t>
      </w:r>
      <w:r>
        <w:rPr>
          <w:spacing w:val="-1"/>
        </w:rPr>
        <w:t>registration</w:t>
      </w:r>
      <w:r>
        <w:rPr>
          <w:spacing w:val="21"/>
        </w:rPr>
        <w:t xml:space="preserve"> </w:t>
      </w:r>
      <w:r>
        <w:rPr>
          <w:spacing w:val="-1"/>
        </w:rPr>
        <w:t>number.</w:t>
      </w:r>
      <w:r>
        <w:rPr>
          <w:spacing w:val="22"/>
        </w:rPr>
        <w:t xml:space="preserve"> </w:t>
      </w:r>
      <w:r>
        <w:rPr>
          <w:spacing w:val="-1"/>
        </w:rPr>
        <w:t>Please</w:t>
      </w:r>
      <w:r>
        <w:rPr>
          <w:spacing w:val="22"/>
        </w:rPr>
        <w:t xml:space="preserve"> </w:t>
      </w:r>
      <w:r>
        <w:t>refer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list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all</w:t>
      </w:r>
      <w:r>
        <w:rPr>
          <w:spacing w:val="21"/>
        </w:rPr>
        <w:t xml:space="preserve"> </w:t>
      </w:r>
      <w:r>
        <w:rPr>
          <w:spacing w:val="-1"/>
        </w:rPr>
        <w:t>SEBI</w:t>
      </w:r>
      <w:r>
        <w:rPr>
          <w:spacing w:val="22"/>
        </w:rPr>
        <w:t xml:space="preserve"> </w:t>
      </w:r>
      <w:r>
        <w:rPr>
          <w:spacing w:val="-1"/>
        </w:rPr>
        <w:t>registered</w:t>
      </w:r>
      <w:r>
        <w:rPr>
          <w:rFonts w:ascii="Times New Roman"/>
          <w:spacing w:val="69"/>
          <w:w w:val="99"/>
        </w:rPr>
        <w:t xml:space="preserve"> </w:t>
      </w:r>
      <w:r>
        <w:rPr>
          <w:spacing w:val="-1"/>
        </w:rPr>
        <w:t>Investment</w:t>
      </w:r>
      <w:r>
        <w:rPr>
          <w:spacing w:val="48"/>
        </w:rPr>
        <w:t xml:space="preserve"> </w:t>
      </w:r>
      <w:r>
        <w:rPr>
          <w:spacing w:val="-1"/>
        </w:rPr>
        <w:t>Advisers</w:t>
      </w:r>
      <w:r>
        <w:rPr>
          <w:spacing w:val="46"/>
        </w:rPr>
        <w:t xml:space="preserve"> </w:t>
      </w:r>
      <w:r>
        <w:rPr>
          <w:spacing w:val="-1"/>
        </w:rPr>
        <w:t>which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rPr>
          <w:spacing w:val="46"/>
        </w:rPr>
        <w:t xml:space="preserve"> </w:t>
      </w:r>
      <w:r>
        <w:rPr>
          <w:spacing w:val="-1"/>
        </w:rPr>
        <w:t>available</w:t>
      </w:r>
      <w:r>
        <w:rPr>
          <w:spacing w:val="47"/>
        </w:rPr>
        <w:t xml:space="preserve"> </w:t>
      </w:r>
      <w:r>
        <w:t>on</w:t>
      </w:r>
      <w:r>
        <w:rPr>
          <w:spacing w:val="46"/>
        </w:rPr>
        <w:t xml:space="preserve"> </w:t>
      </w:r>
      <w:r>
        <w:rPr>
          <w:spacing w:val="-1"/>
        </w:rPr>
        <w:t>SEBI</w:t>
      </w:r>
      <w:r>
        <w:rPr>
          <w:spacing w:val="48"/>
        </w:rPr>
        <w:t xml:space="preserve"> </w:t>
      </w:r>
      <w:r>
        <w:rPr>
          <w:spacing w:val="-1"/>
        </w:rPr>
        <w:t>website</w:t>
      </w:r>
      <w:r>
        <w:rPr>
          <w:spacing w:val="47"/>
        </w:rPr>
        <w:t xml:space="preserve"> </w:t>
      </w:r>
      <w:r>
        <w:rPr>
          <w:spacing w:val="-1"/>
        </w:rPr>
        <w:t>in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following</w:t>
      </w:r>
      <w:r>
        <w:rPr>
          <w:spacing w:val="48"/>
        </w:rPr>
        <w:t xml:space="preserve"> </w:t>
      </w:r>
      <w:r>
        <w:rPr>
          <w:spacing w:val="-1"/>
        </w:rPr>
        <w:t>link:</w:t>
      </w:r>
      <w:r>
        <w:rPr>
          <w:rFonts w:ascii="Times New Roman"/>
        </w:rPr>
        <w:t xml:space="preserve"> </w:t>
      </w:r>
      <w:r>
        <w:rPr>
          <w:color w:val="467885"/>
        </w:rPr>
        <w:t xml:space="preserve"> </w:t>
      </w:r>
      <w:r>
        <w:rPr>
          <w:color w:val="467885"/>
          <w:spacing w:val="-1"/>
          <w:u w:val="single" w:color="467885"/>
        </w:rPr>
        <w:t>https:</w:t>
      </w:r>
      <w:hyperlink r:id="rId12">
        <w:r>
          <w:rPr>
            <w:color w:val="467885"/>
            <w:spacing w:val="-1"/>
            <w:u w:val="single" w:color="467885"/>
          </w:rPr>
          <w:t>//w</w:t>
        </w:r>
      </w:hyperlink>
      <w:r>
        <w:rPr>
          <w:color w:val="467885"/>
          <w:spacing w:val="-1"/>
          <w:u w:val="single" w:color="467885"/>
        </w:rPr>
        <w:t>ww</w:t>
      </w:r>
      <w:hyperlink r:id="rId13">
        <w:r>
          <w:rPr>
            <w:color w:val="467885"/>
            <w:spacing w:val="-1"/>
            <w:u w:val="single" w:color="467885"/>
          </w:rPr>
          <w:t>.sebi.gov.in/sebiweb/other/OtherAction.do?doRecognisedFpi=yes</w:t>
        </w:r>
      </w:hyperlink>
    </w:p>
    <w:p w14:paraId="3889E6CF" w14:textId="77777777" w:rsidR="00BE07A1" w:rsidRDefault="00670C3F">
      <w:pPr>
        <w:pStyle w:val="BodyText"/>
        <w:spacing w:before="2"/>
        <w:ind w:firstLine="0"/>
      </w:pPr>
      <w:r>
        <w:rPr>
          <w:color w:val="467885"/>
          <w:spacing w:val="-1"/>
          <w:u w:val="single" w:color="467885"/>
        </w:rPr>
        <w:t>&amp;</w:t>
      </w:r>
      <w:proofErr w:type="spellStart"/>
      <w:r>
        <w:rPr>
          <w:color w:val="467885"/>
          <w:spacing w:val="-1"/>
          <w:u w:val="single" w:color="467885"/>
        </w:rPr>
        <w:t>intmId</w:t>
      </w:r>
      <w:proofErr w:type="spellEnd"/>
      <w:r>
        <w:rPr>
          <w:color w:val="467885"/>
          <w:spacing w:val="-1"/>
          <w:u w:val="single" w:color="467885"/>
        </w:rPr>
        <w:t>=13</w:t>
      </w:r>
    </w:p>
    <w:p w14:paraId="46DED054" w14:textId="77777777" w:rsidR="00BE07A1" w:rsidRDefault="00BE07A1">
      <w:pPr>
        <w:spacing w:before="4"/>
        <w:rPr>
          <w:rFonts w:ascii="Book Antiqua" w:eastAsia="Book Antiqua" w:hAnsi="Book Antiqua" w:cs="Book Antiqua"/>
          <w:sz w:val="19"/>
          <w:szCs w:val="19"/>
        </w:rPr>
      </w:pPr>
    </w:p>
    <w:p w14:paraId="6CEAEFDE" w14:textId="77777777" w:rsidR="00BE07A1" w:rsidRDefault="00670C3F">
      <w:pPr>
        <w:pStyle w:val="BodyText"/>
        <w:numPr>
          <w:ilvl w:val="0"/>
          <w:numId w:val="2"/>
        </w:numPr>
        <w:tabs>
          <w:tab w:val="left" w:pos="2160"/>
        </w:tabs>
        <w:spacing w:before="53" w:line="279" w:lineRule="auto"/>
        <w:ind w:right="987"/>
        <w:jc w:val="both"/>
      </w:pPr>
      <w:r>
        <w:rPr>
          <w:spacing w:val="-1"/>
        </w:rPr>
        <w:t>Pay</w:t>
      </w:r>
      <w:r>
        <w:rPr>
          <w:spacing w:val="20"/>
        </w:rPr>
        <w:t xml:space="preserve"> </w:t>
      </w:r>
      <w:r>
        <w:rPr>
          <w:spacing w:val="-1"/>
        </w:rPr>
        <w:t>only</w:t>
      </w:r>
      <w:r>
        <w:rPr>
          <w:spacing w:val="21"/>
        </w:rPr>
        <w:t xml:space="preserve"> </w:t>
      </w:r>
      <w:r>
        <w:rPr>
          <w:spacing w:val="-1"/>
        </w:rPr>
        <w:t>advisory</w:t>
      </w:r>
      <w:r>
        <w:rPr>
          <w:spacing w:val="21"/>
        </w:rPr>
        <w:t xml:space="preserve"> </w:t>
      </w:r>
      <w:r>
        <w:t>fees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your</w:t>
      </w:r>
      <w:r>
        <w:rPr>
          <w:spacing w:val="22"/>
        </w:rPr>
        <w:t xml:space="preserve"> </w:t>
      </w:r>
      <w:r>
        <w:rPr>
          <w:spacing w:val="-1"/>
        </w:rPr>
        <w:t>Investment</w:t>
      </w:r>
      <w:r>
        <w:rPr>
          <w:spacing w:val="24"/>
        </w:rPr>
        <w:t xml:space="preserve"> </w:t>
      </w:r>
      <w:r>
        <w:rPr>
          <w:spacing w:val="-1"/>
        </w:rPr>
        <w:t>Adviser.</w:t>
      </w:r>
      <w:r>
        <w:rPr>
          <w:spacing w:val="21"/>
        </w:rPr>
        <w:t xml:space="preserve"> </w:t>
      </w:r>
      <w:r>
        <w:t>Make</w:t>
      </w:r>
      <w:r>
        <w:rPr>
          <w:spacing w:val="21"/>
        </w:rPr>
        <w:t xml:space="preserve"> </w:t>
      </w:r>
      <w:r>
        <w:rPr>
          <w:spacing w:val="-1"/>
        </w:rPr>
        <w:t>payments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advisory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fees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rPr>
          <w:spacing w:val="-1"/>
        </w:rPr>
        <w:t>banking</w:t>
      </w:r>
      <w:r>
        <w:rPr>
          <w:spacing w:val="-2"/>
        </w:rPr>
        <w:t xml:space="preserve"> </w:t>
      </w:r>
      <w:r>
        <w:rPr>
          <w:spacing w:val="-1"/>
        </w:rPr>
        <w:t>channels</w:t>
      </w:r>
      <w:r>
        <w:rPr>
          <w:spacing w:val="-3"/>
        </w:rPr>
        <w:t xml:space="preserve"> </w:t>
      </w:r>
      <w:r>
        <w:rPr>
          <w:spacing w:val="-1"/>
        </w:rPr>
        <w:t>only and</w:t>
      </w:r>
      <w:r>
        <w:rPr>
          <w:spacing w:val="-3"/>
        </w:rPr>
        <w:t xml:space="preserve"> </w:t>
      </w:r>
      <w:r>
        <w:rPr>
          <w:spacing w:val="-1"/>
        </w:rPr>
        <w:t>maintain</w:t>
      </w:r>
      <w:r>
        <w:rPr>
          <w:spacing w:val="-3"/>
        </w:rPr>
        <w:t xml:space="preserve"> </w:t>
      </w:r>
      <w:r>
        <w:rPr>
          <w:spacing w:val="-1"/>
        </w:rPr>
        <w:t>duly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rPr>
          <w:spacing w:val="-2"/>
        </w:rPr>
        <w:t xml:space="preserve"> </w:t>
      </w:r>
      <w:r>
        <w:rPr>
          <w:spacing w:val="-1"/>
        </w:rPr>
        <w:t>receipts</w:t>
      </w:r>
      <w:r>
        <w:rPr>
          <w:spacing w:val="-3"/>
        </w:rPr>
        <w:t xml:space="preserve"> </w:t>
      </w:r>
      <w:r>
        <w:rPr>
          <w:spacing w:val="-1"/>
        </w:rPr>
        <w:t>mentioning</w:t>
      </w:r>
      <w:r>
        <w:rPr>
          <w:rFonts w:ascii="Times New Roman"/>
          <w:spacing w:val="68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your payments.</w:t>
      </w:r>
    </w:p>
    <w:p w14:paraId="0C011130" w14:textId="77777777" w:rsidR="00BE07A1" w:rsidRDefault="00670C3F">
      <w:pPr>
        <w:pStyle w:val="BodyText"/>
        <w:numPr>
          <w:ilvl w:val="0"/>
          <w:numId w:val="2"/>
        </w:numPr>
        <w:tabs>
          <w:tab w:val="left" w:pos="2160"/>
        </w:tabs>
        <w:spacing w:before="154" w:line="279" w:lineRule="auto"/>
        <w:ind w:right="987"/>
        <w:jc w:val="both"/>
      </w:pPr>
      <w:r>
        <w:rPr>
          <w:spacing w:val="-1"/>
        </w:rPr>
        <w:t>Always</w:t>
      </w:r>
      <w:r>
        <w:rPr>
          <w:spacing w:val="12"/>
        </w:rPr>
        <w:t xml:space="preserve"> </w:t>
      </w:r>
      <w:r>
        <w:rPr>
          <w:spacing w:val="-1"/>
        </w:rPr>
        <w:t>ask</w:t>
      </w:r>
      <w:r>
        <w:rPr>
          <w:spacing w:val="15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your</w:t>
      </w:r>
      <w:r>
        <w:rPr>
          <w:spacing w:val="13"/>
        </w:rPr>
        <w:t xml:space="preserve"> </w:t>
      </w:r>
      <w:r>
        <w:rPr>
          <w:spacing w:val="-1"/>
        </w:rPr>
        <w:t>risk</w:t>
      </w:r>
      <w:r>
        <w:rPr>
          <w:spacing w:val="15"/>
        </w:rPr>
        <w:t xml:space="preserve"> </w:t>
      </w:r>
      <w:r>
        <w:rPr>
          <w:spacing w:val="-1"/>
        </w:rPr>
        <w:t>profiling</w:t>
      </w:r>
      <w:r>
        <w:rPr>
          <w:spacing w:val="14"/>
        </w:rPr>
        <w:t xml:space="preserve"> </w:t>
      </w:r>
      <w:r>
        <w:t>before</w:t>
      </w:r>
      <w:r>
        <w:rPr>
          <w:spacing w:val="12"/>
        </w:rPr>
        <w:t xml:space="preserve"> </w:t>
      </w:r>
      <w:r>
        <w:rPr>
          <w:spacing w:val="-1"/>
        </w:rPr>
        <w:t>accepting</w:t>
      </w:r>
      <w:r>
        <w:rPr>
          <w:spacing w:val="15"/>
        </w:rPr>
        <w:t xml:space="preserve"> </w:t>
      </w:r>
      <w:r>
        <w:rPr>
          <w:spacing w:val="-1"/>
        </w:rPr>
        <w:t>investment</w:t>
      </w:r>
      <w:r>
        <w:rPr>
          <w:spacing w:val="14"/>
        </w:rPr>
        <w:t xml:space="preserve"> </w:t>
      </w:r>
      <w:r>
        <w:rPr>
          <w:spacing w:val="-1"/>
        </w:rPr>
        <w:t>advice.</w:t>
      </w:r>
      <w:r>
        <w:rPr>
          <w:spacing w:val="14"/>
        </w:rPr>
        <w:t xml:space="preserve"> </w:t>
      </w:r>
      <w:r>
        <w:rPr>
          <w:spacing w:val="-1"/>
        </w:rPr>
        <w:t>Insist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Investment</w:t>
      </w:r>
      <w:r>
        <w:rPr>
          <w:spacing w:val="-12"/>
        </w:rPr>
        <w:t xml:space="preserve"> </w:t>
      </w:r>
      <w:r>
        <w:rPr>
          <w:spacing w:val="-1"/>
        </w:rPr>
        <w:t>Adviser</w:t>
      </w:r>
      <w:r>
        <w:rPr>
          <w:spacing w:val="-11"/>
        </w:rPr>
        <w:t xml:space="preserve"> </w:t>
      </w:r>
      <w:r>
        <w:rPr>
          <w:spacing w:val="-1"/>
        </w:rPr>
        <w:t>provides</w:t>
      </w:r>
      <w:r>
        <w:rPr>
          <w:spacing w:val="-14"/>
        </w:rPr>
        <w:t xml:space="preserve"> </w:t>
      </w:r>
      <w:r>
        <w:rPr>
          <w:spacing w:val="-1"/>
        </w:rPr>
        <w:t>advisory</w:t>
      </w:r>
      <w:r>
        <w:rPr>
          <w:spacing w:val="-12"/>
        </w:rPr>
        <w:t xml:space="preserve"> </w:t>
      </w:r>
      <w:r>
        <w:rPr>
          <w:spacing w:val="-1"/>
        </w:rPr>
        <w:t>strictly</w:t>
      </w:r>
      <w:r>
        <w:rPr>
          <w:spacing w:val="-11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basis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your</w:t>
      </w:r>
      <w:r>
        <w:rPr>
          <w:spacing w:val="-11"/>
        </w:rPr>
        <w:t xml:space="preserve"> </w:t>
      </w:r>
      <w:r>
        <w:rPr>
          <w:spacing w:val="-1"/>
        </w:rPr>
        <w:t>risk</w:t>
      </w:r>
      <w:r>
        <w:rPr>
          <w:spacing w:val="-15"/>
        </w:rPr>
        <w:t xml:space="preserve"> </w:t>
      </w:r>
      <w:r>
        <w:rPr>
          <w:spacing w:val="-1"/>
        </w:rPr>
        <w:t>profiling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rPr>
          <w:spacing w:val="-1"/>
        </w:rPr>
        <w:t>into account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>investment</w:t>
      </w:r>
      <w:r>
        <w:rPr>
          <w:spacing w:val="-3"/>
        </w:rPr>
        <w:t xml:space="preserve"> </w:t>
      </w:r>
      <w:r>
        <w:rPr>
          <w:spacing w:val="-1"/>
        </w:rPr>
        <w:t>alternatives.</w:t>
      </w:r>
    </w:p>
    <w:p w14:paraId="1FFD0387" w14:textId="77777777" w:rsidR="00BE07A1" w:rsidRDefault="00670C3F">
      <w:pPr>
        <w:pStyle w:val="BodyText"/>
        <w:numPr>
          <w:ilvl w:val="0"/>
          <w:numId w:val="2"/>
        </w:numPr>
        <w:tabs>
          <w:tab w:val="left" w:pos="2160"/>
        </w:tabs>
        <w:spacing w:before="157" w:line="280" w:lineRule="auto"/>
        <w:ind w:right="989"/>
        <w:jc w:val="both"/>
      </w:pPr>
      <w:r>
        <w:rPr>
          <w:spacing w:val="-1"/>
        </w:rPr>
        <w:t>Ask</w:t>
      </w:r>
      <w:r>
        <w:rPr>
          <w:spacing w:val="29"/>
        </w:rPr>
        <w:t xml:space="preserve"> </w:t>
      </w:r>
      <w:r>
        <w:rPr>
          <w:spacing w:val="-1"/>
        </w:rPr>
        <w:t>all</w:t>
      </w:r>
      <w:r>
        <w:rPr>
          <w:spacing w:val="28"/>
        </w:rPr>
        <w:t xml:space="preserve"> </w:t>
      </w:r>
      <w:r>
        <w:rPr>
          <w:spacing w:val="-1"/>
        </w:rPr>
        <w:t>relevant</w:t>
      </w:r>
      <w:r>
        <w:rPr>
          <w:spacing w:val="29"/>
        </w:rPr>
        <w:t xml:space="preserve"> </w:t>
      </w:r>
      <w:r>
        <w:rPr>
          <w:spacing w:val="-1"/>
        </w:rPr>
        <w:t>questions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clear</w:t>
      </w:r>
      <w:r>
        <w:rPr>
          <w:spacing w:val="30"/>
        </w:rPr>
        <w:t xml:space="preserve"> </w:t>
      </w:r>
      <w:r>
        <w:rPr>
          <w:spacing w:val="-1"/>
        </w:rPr>
        <w:t>your</w:t>
      </w:r>
      <w:r>
        <w:rPr>
          <w:spacing w:val="29"/>
        </w:rPr>
        <w:t xml:space="preserve"> </w:t>
      </w:r>
      <w:r>
        <w:rPr>
          <w:spacing w:val="-1"/>
        </w:rPr>
        <w:t>doubts</w:t>
      </w:r>
      <w:r>
        <w:rPr>
          <w:spacing w:val="28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rPr>
          <w:spacing w:val="-1"/>
        </w:rPr>
        <w:t>your</w:t>
      </w:r>
      <w:r>
        <w:rPr>
          <w:spacing w:val="30"/>
        </w:rPr>
        <w:t xml:space="preserve"> </w:t>
      </w:r>
      <w:r>
        <w:rPr>
          <w:spacing w:val="-1"/>
        </w:rPr>
        <w:t>Investment</w:t>
      </w:r>
      <w:r>
        <w:rPr>
          <w:spacing w:val="30"/>
        </w:rPr>
        <w:t xml:space="preserve"> </w:t>
      </w:r>
      <w:r>
        <w:rPr>
          <w:spacing w:val="-1"/>
        </w:rPr>
        <w:t>Adviser</w:t>
      </w:r>
      <w:r>
        <w:rPr>
          <w:rFonts w:ascii="Times New Roman"/>
          <w:spacing w:val="7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rPr>
          <w:spacing w:val="-1"/>
        </w:rPr>
        <w:t>acting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advice.</w:t>
      </w:r>
    </w:p>
    <w:p w14:paraId="487D2883" w14:textId="77777777" w:rsidR="00BE07A1" w:rsidRDefault="00670C3F">
      <w:pPr>
        <w:pStyle w:val="BodyText"/>
        <w:numPr>
          <w:ilvl w:val="0"/>
          <w:numId w:val="2"/>
        </w:numPr>
        <w:tabs>
          <w:tab w:val="left" w:pos="2160"/>
        </w:tabs>
        <w:spacing w:before="153" w:line="280" w:lineRule="auto"/>
        <w:ind w:right="990"/>
        <w:jc w:val="both"/>
      </w:pPr>
      <w:r>
        <w:rPr>
          <w:spacing w:val="-1"/>
        </w:rPr>
        <w:t>Assess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risk–return</w:t>
      </w:r>
      <w:r>
        <w:rPr>
          <w:spacing w:val="7"/>
        </w:rPr>
        <w:t xml:space="preserve"> </w:t>
      </w:r>
      <w:r>
        <w:rPr>
          <w:spacing w:val="-1"/>
        </w:rPr>
        <w:t>profile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investment</w:t>
      </w:r>
      <w:r>
        <w:rPr>
          <w:spacing w:val="8"/>
        </w:rPr>
        <w:t xml:space="preserve"> </w:t>
      </w:r>
      <w:r>
        <w:t>as</w:t>
      </w:r>
      <w:r>
        <w:rPr>
          <w:spacing w:val="6"/>
        </w:rPr>
        <w:t xml:space="preserve"> </w:t>
      </w:r>
      <w:r>
        <w:rPr>
          <w:spacing w:val="-1"/>
        </w:rPr>
        <w:t>well</w:t>
      </w:r>
      <w:r>
        <w:rPr>
          <w:spacing w:val="8"/>
        </w:rPr>
        <w:t xml:space="preserve"> </w:t>
      </w:r>
      <w:r>
        <w:rPr>
          <w:spacing w:val="1"/>
        </w:rPr>
        <w:t>as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liquidity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safety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aspects</w:t>
      </w:r>
      <w:r>
        <w:rPr>
          <w:spacing w:val="-5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rPr>
          <w:spacing w:val="-1"/>
        </w:rPr>
        <w:t>making</w:t>
      </w:r>
      <w:r>
        <w:rPr>
          <w:spacing w:val="-4"/>
        </w:rPr>
        <w:t xml:space="preserve"> </w:t>
      </w:r>
      <w:r>
        <w:rPr>
          <w:spacing w:val="-1"/>
        </w:rPr>
        <w:t>investments.</w:t>
      </w:r>
    </w:p>
    <w:p w14:paraId="0487F499" w14:textId="77777777" w:rsidR="00BE07A1" w:rsidRDefault="00670C3F">
      <w:pPr>
        <w:pStyle w:val="BodyText"/>
        <w:numPr>
          <w:ilvl w:val="0"/>
          <w:numId w:val="2"/>
        </w:numPr>
        <w:tabs>
          <w:tab w:val="left" w:pos="2160"/>
        </w:tabs>
        <w:spacing w:before="156" w:line="278" w:lineRule="auto"/>
        <w:ind w:right="987" w:hanging="437"/>
        <w:jc w:val="both"/>
      </w:pPr>
      <w:r>
        <w:rPr>
          <w:spacing w:val="-1"/>
        </w:rPr>
        <w:t>Insist</w:t>
      </w:r>
      <w:r>
        <w:rPr>
          <w:spacing w:val="-17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rPr>
          <w:spacing w:val="-1"/>
        </w:rPr>
        <w:t>getting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rPr>
          <w:spacing w:val="-1"/>
        </w:rPr>
        <w:t>terms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conditions</w:t>
      </w:r>
      <w:r>
        <w:rPr>
          <w:spacing w:val="-18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writing</w:t>
      </w:r>
      <w:r>
        <w:rPr>
          <w:spacing w:val="-16"/>
        </w:rPr>
        <w:t xml:space="preserve"> </w:t>
      </w:r>
      <w:r>
        <w:rPr>
          <w:spacing w:val="-1"/>
        </w:rPr>
        <w:t>duly</w:t>
      </w:r>
      <w:r>
        <w:rPr>
          <w:spacing w:val="-16"/>
        </w:rPr>
        <w:t xml:space="preserve"> </w:t>
      </w:r>
      <w:r>
        <w:rPr>
          <w:spacing w:val="-1"/>
        </w:rPr>
        <w:t>signed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9"/>
        </w:rPr>
        <w:t xml:space="preserve"> </w:t>
      </w:r>
      <w:r>
        <w:rPr>
          <w:spacing w:val="-1"/>
        </w:rPr>
        <w:t>stamped.</w:t>
      </w:r>
      <w:r>
        <w:rPr>
          <w:spacing w:val="-17"/>
        </w:rPr>
        <w:t xml:space="preserve"> </w:t>
      </w:r>
      <w:r>
        <w:t>Read</w:t>
      </w:r>
      <w:r>
        <w:rPr>
          <w:rFonts w:ascii="Times New Roman"/>
          <w:spacing w:val="75"/>
          <w:w w:val="99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conditions</w:t>
      </w:r>
      <w:r>
        <w:rPr>
          <w:spacing w:val="-6"/>
        </w:rPr>
        <w:t xml:space="preserve"> </w:t>
      </w:r>
      <w:r>
        <w:rPr>
          <w:spacing w:val="-1"/>
        </w:rPr>
        <w:t>carefully</w:t>
      </w:r>
      <w:r>
        <w:rPr>
          <w:spacing w:val="-5"/>
        </w:rPr>
        <w:t xml:space="preserve"> </w:t>
      </w:r>
      <w:r>
        <w:rPr>
          <w:spacing w:val="-1"/>
        </w:rPr>
        <w:t>particularly</w:t>
      </w:r>
      <w:r>
        <w:rPr>
          <w:spacing w:val="-5"/>
        </w:rPr>
        <w:t xml:space="preserve"> </w:t>
      </w:r>
      <w:r>
        <w:rPr>
          <w:spacing w:val="-1"/>
        </w:rPr>
        <w:t>regarding</w:t>
      </w:r>
      <w:r>
        <w:rPr>
          <w:spacing w:val="-5"/>
        </w:rPr>
        <w:t xml:space="preserve"> </w:t>
      </w:r>
      <w:r>
        <w:rPr>
          <w:spacing w:val="-1"/>
        </w:rPr>
        <w:t>advisory</w:t>
      </w:r>
      <w:r>
        <w:rPr>
          <w:spacing w:val="-6"/>
        </w:rPr>
        <w:t xml:space="preserve"> </w:t>
      </w:r>
      <w:r>
        <w:rPr>
          <w:spacing w:val="-1"/>
        </w:rPr>
        <w:t>fees,</w:t>
      </w:r>
      <w:r>
        <w:rPr>
          <w:spacing w:val="-6"/>
        </w:rPr>
        <w:t xml:space="preserve"> </w:t>
      </w:r>
      <w:r>
        <w:t>advisory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plans,</w:t>
      </w:r>
      <w:r>
        <w:rPr>
          <w:spacing w:val="9"/>
        </w:rPr>
        <w:t xml:space="preserve"> </w:t>
      </w:r>
      <w:r>
        <w:t>category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recommendations</w:t>
      </w:r>
      <w:r>
        <w:rPr>
          <w:spacing w:val="8"/>
        </w:rPr>
        <w:t xml:space="preserve"> </w:t>
      </w:r>
      <w:r>
        <w:rPr>
          <w:spacing w:val="-1"/>
        </w:rPr>
        <w:t>etc.</w:t>
      </w:r>
      <w:r>
        <w:rPr>
          <w:spacing w:val="9"/>
        </w:rPr>
        <w:t xml:space="preserve"> </w:t>
      </w:r>
      <w:r>
        <w:t>before</w:t>
      </w:r>
      <w:r>
        <w:rPr>
          <w:spacing w:val="9"/>
        </w:rPr>
        <w:t xml:space="preserve"> </w:t>
      </w:r>
      <w:r>
        <w:rPr>
          <w:spacing w:val="-1"/>
        </w:rPr>
        <w:t>dealing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rPr>
          <w:spacing w:val="-1"/>
        </w:rPr>
        <w:t>Investment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Adviser.</w:t>
      </w:r>
    </w:p>
    <w:p w14:paraId="6EBF3E3D" w14:textId="77777777" w:rsidR="00BE07A1" w:rsidRDefault="00670C3F">
      <w:pPr>
        <w:pStyle w:val="BodyText"/>
        <w:numPr>
          <w:ilvl w:val="0"/>
          <w:numId w:val="2"/>
        </w:numPr>
        <w:tabs>
          <w:tab w:val="left" w:pos="2160"/>
        </w:tabs>
        <w:spacing w:before="157"/>
        <w:jc w:val="left"/>
      </w:pP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vigilant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your transactions.</w:t>
      </w:r>
    </w:p>
    <w:p w14:paraId="39C38DE4" w14:textId="77777777" w:rsidR="00BE07A1" w:rsidRDefault="00670C3F">
      <w:pPr>
        <w:pStyle w:val="BodyText"/>
        <w:numPr>
          <w:ilvl w:val="0"/>
          <w:numId w:val="2"/>
        </w:numPr>
        <w:tabs>
          <w:tab w:val="left" w:pos="2160"/>
        </w:tabs>
        <w:spacing w:before="208"/>
        <w:jc w:val="left"/>
      </w:pPr>
      <w:r>
        <w:rPr>
          <w:spacing w:val="-1"/>
        </w:rPr>
        <w:t>Approach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rPr>
          <w:spacing w:val="-3"/>
        </w:rPr>
        <w:t xml:space="preserve"> </w:t>
      </w:r>
      <w:r>
        <w:rPr>
          <w:spacing w:val="-1"/>
        </w:rPr>
        <w:t>authorities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redressal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doubts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1"/>
        </w:rPr>
        <w:t>grievances.</w:t>
      </w:r>
    </w:p>
    <w:p w14:paraId="1E2734AE" w14:textId="77777777" w:rsidR="00BE07A1" w:rsidRDefault="00670C3F">
      <w:pPr>
        <w:pStyle w:val="BodyText"/>
        <w:numPr>
          <w:ilvl w:val="0"/>
          <w:numId w:val="2"/>
        </w:numPr>
        <w:tabs>
          <w:tab w:val="left" w:pos="2160"/>
        </w:tabs>
        <w:spacing w:before="205" w:line="280" w:lineRule="auto"/>
        <w:ind w:right="987"/>
        <w:jc w:val="both"/>
      </w:pPr>
      <w:r>
        <w:t>Inform</w:t>
      </w:r>
      <w:r>
        <w:rPr>
          <w:spacing w:val="15"/>
        </w:rPr>
        <w:t xml:space="preserve"> </w:t>
      </w:r>
      <w:r>
        <w:rPr>
          <w:spacing w:val="-1"/>
        </w:rPr>
        <w:t>SEBI</w:t>
      </w:r>
      <w:r>
        <w:rPr>
          <w:spacing w:val="16"/>
        </w:rPr>
        <w:t xml:space="preserve"> </w:t>
      </w:r>
      <w:r>
        <w:rPr>
          <w:spacing w:val="-1"/>
        </w:rPr>
        <w:t>about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7"/>
        </w:rPr>
        <w:t xml:space="preserve"> </w:t>
      </w:r>
      <w:r>
        <w:rPr>
          <w:spacing w:val="-1"/>
        </w:rPr>
        <w:t>instance</w:t>
      </w:r>
      <w:r>
        <w:rPr>
          <w:spacing w:val="16"/>
        </w:rPr>
        <w:t xml:space="preserve"> </w:t>
      </w:r>
      <w:r>
        <w:rPr>
          <w:spacing w:val="-1"/>
        </w:rPr>
        <w:t>where</w:t>
      </w:r>
      <w:r>
        <w:rPr>
          <w:spacing w:val="16"/>
        </w:rPr>
        <w:t xml:space="preserve"> </w:t>
      </w:r>
      <w:r>
        <w:rPr>
          <w:spacing w:val="-1"/>
        </w:rPr>
        <w:t>Investment</w:t>
      </w:r>
      <w:r>
        <w:rPr>
          <w:spacing w:val="17"/>
        </w:rPr>
        <w:t xml:space="preserve"> </w:t>
      </w:r>
      <w:r>
        <w:rPr>
          <w:spacing w:val="-1"/>
        </w:rPr>
        <w:t>Adviser</w:t>
      </w:r>
      <w:r>
        <w:rPr>
          <w:spacing w:val="17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t>offering</w:t>
      </w:r>
      <w:r>
        <w:rPr>
          <w:spacing w:val="17"/>
        </w:rPr>
        <w:t xml:space="preserve"> </w:t>
      </w:r>
      <w:r>
        <w:rPr>
          <w:spacing w:val="-1"/>
        </w:rPr>
        <w:t>assured</w:t>
      </w:r>
      <w:r>
        <w:rPr>
          <w:spacing w:val="16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guaranteed</w:t>
      </w:r>
      <w:r>
        <w:rPr>
          <w:spacing w:val="-4"/>
        </w:rPr>
        <w:t xml:space="preserve"> </w:t>
      </w:r>
      <w:r>
        <w:rPr>
          <w:spacing w:val="-1"/>
        </w:rPr>
        <w:t>returns.</w:t>
      </w:r>
    </w:p>
    <w:p w14:paraId="611CAA4F" w14:textId="77777777" w:rsidR="00BE07A1" w:rsidRDefault="00670C3F">
      <w:pPr>
        <w:pStyle w:val="BodyText"/>
        <w:numPr>
          <w:ilvl w:val="0"/>
          <w:numId w:val="2"/>
        </w:numPr>
        <w:tabs>
          <w:tab w:val="left" w:pos="2160"/>
        </w:tabs>
        <w:spacing w:before="153" w:line="280" w:lineRule="auto"/>
        <w:ind w:right="992"/>
        <w:jc w:val="both"/>
      </w:pPr>
      <w:r>
        <w:rPr>
          <w:spacing w:val="-1"/>
        </w:rPr>
        <w:t>Always</w:t>
      </w:r>
      <w:r>
        <w:rPr>
          <w:spacing w:val="45"/>
        </w:rPr>
        <w:t xml:space="preserve"> </w:t>
      </w:r>
      <w:r>
        <w:rPr>
          <w:spacing w:val="-1"/>
        </w:rPr>
        <w:t>be</w:t>
      </w:r>
      <w:r>
        <w:rPr>
          <w:spacing w:val="47"/>
        </w:rPr>
        <w:t xml:space="preserve"> </w:t>
      </w:r>
      <w:r>
        <w:t>aware</w:t>
      </w:r>
      <w:r>
        <w:rPr>
          <w:spacing w:val="46"/>
        </w:rPr>
        <w:t xml:space="preserve"> </w:t>
      </w:r>
      <w:r>
        <w:rPr>
          <w:spacing w:val="-1"/>
        </w:rPr>
        <w:t>that</w:t>
      </w:r>
      <w:r>
        <w:rPr>
          <w:spacing w:val="47"/>
        </w:rPr>
        <w:t xml:space="preserve"> </w:t>
      </w:r>
      <w:r>
        <w:t>you</w:t>
      </w:r>
      <w:r>
        <w:rPr>
          <w:spacing w:val="45"/>
        </w:rPr>
        <w:t xml:space="preserve"> </w:t>
      </w:r>
      <w:r>
        <w:rPr>
          <w:spacing w:val="-1"/>
        </w:rPr>
        <w:t>have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right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exit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service</w:t>
      </w:r>
      <w:r>
        <w:rPr>
          <w:spacing w:val="46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an</w:t>
      </w:r>
      <w:r>
        <w:rPr>
          <w:spacing w:val="45"/>
        </w:rPr>
        <w:t xml:space="preserve"> </w:t>
      </w:r>
      <w:r>
        <w:rPr>
          <w:spacing w:val="-1"/>
        </w:rPr>
        <w:t>Investment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Adviser.</w:t>
      </w:r>
    </w:p>
    <w:p w14:paraId="23BE9442" w14:textId="77777777" w:rsidR="00BE07A1" w:rsidRDefault="00670C3F">
      <w:pPr>
        <w:pStyle w:val="BodyText"/>
        <w:numPr>
          <w:ilvl w:val="0"/>
          <w:numId w:val="2"/>
        </w:numPr>
        <w:tabs>
          <w:tab w:val="left" w:pos="2160"/>
        </w:tabs>
        <w:spacing w:before="156" w:line="280" w:lineRule="auto"/>
        <w:ind w:left="2006" w:right="992" w:hanging="283"/>
        <w:jc w:val="left"/>
      </w:pPr>
      <w:r>
        <w:rPr>
          <w:spacing w:val="-1"/>
        </w:rPr>
        <w:lastRenderedPageBreak/>
        <w:t>Always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t>aware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right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seek</w:t>
      </w:r>
      <w:r>
        <w:rPr>
          <w:spacing w:val="10"/>
        </w:rPr>
        <w:t xml:space="preserve"> </w:t>
      </w:r>
      <w:r>
        <w:rPr>
          <w:spacing w:val="-1"/>
        </w:rPr>
        <w:t>clarifications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clear</w:t>
      </w:r>
      <w:r>
        <w:rPr>
          <w:spacing w:val="11"/>
        </w:rPr>
        <w:t xml:space="preserve"> </w:t>
      </w:r>
      <w:r>
        <w:rPr>
          <w:spacing w:val="-1"/>
        </w:rPr>
        <w:t>guidance</w:t>
      </w:r>
      <w:r>
        <w:rPr>
          <w:rFonts w:ascii="Times New Roman"/>
          <w:spacing w:val="5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advice.</w:t>
      </w:r>
    </w:p>
    <w:p w14:paraId="614A6F9B" w14:textId="77777777" w:rsidR="00BE07A1" w:rsidRDefault="00670C3F">
      <w:pPr>
        <w:pStyle w:val="BodyText"/>
        <w:numPr>
          <w:ilvl w:val="0"/>
          <w:numId w:val="2"/>
        </w:numPr>
        <w:tabs>
          <w:tab w:val="left" w:pos="2160"/>
        </w:tabs>
        <w:spacing w:before="153" w:line="280" w:lineRule="auto"/>
        <w:ind w:left="2006" w:right="990" w:hanging="283"/>
        <w:jc w:val="left"/>
      </w:pPr>
      <w:r>
        <w:rPr>
          <w:spacing w:val="-1"/>
        </w:rPr>
        <w:t>Always</w:t>
      </w:r>
      <w:r>
        <w:rPr>
          <w:spacing w:val="23"/>
        </w:rPr>
        <w:t xml:space="preserve"> </w:t>
      </w:r>
      <w:r>
        <w:rPr>
          <w:spacing w:val="-1"/>
        </w:rPr>
        <w:t>be</w:t>
      </w:r>
      <w:r>
        <w:rPr>
          <w:spacing w:val="24"/>
        </w:rPr>
        <w:t xml:space="preserve"> </w:t>
      </w:r>
      <w:r>
        <w:t>aware</w:t>
      </w:r>
      <w:r>
        <w:rPr>
          <w:spacing w:val="24"/>
        </w:rPr>
        <w:t xml:space="preserve"> </w:t>
      </w:r>
      <w:r>
        <w:rPr>
          <w:spacing w:val="-1"/>
        </w:rPr>
        <w:t>that</w:t>
      </w:r>
      <w:r>
        <w:rPr>
          <w:spacing w:val="26"/>
        </w:rPr>
        <w:t xml:space="preserve"> </w:t>
      </w:r>
      <w:r>
        <w:t>you</w:t>
      </w:r>
      <w:r>
        <w:rPr>
          <w:spacing w:val="23"/>
        </w:rPr>
        <w:t xml:space="preserve"> </w:t>
      </w:r>
      <w:r>
        <w:rPr>
          <w:spacing w:val="-1"/>
        </w:rPr>
        <w:t>have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right</w:t>
      </w:r>
      <w:r>
        <w:rPr>
          <w:spacing w:val="25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provide</w:t>
      </w:r>
      <w:r>
        <w:rPr>
          <w:spacing w:val="24"/>
        </w:rPr>
        <w:t xml:space="preserve"> </w:t>
      </w:r>
      <w:r>
        <w:rPr>
          <w:spacing w:val="-1"/>
        </w:rPr>
        <w:t>feedback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Investment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Adviser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respect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rPr>
          <w:spacing w:val="-1"/>
        </w:rPr>
        <w:t>received.</w:t>
      </w:r>
    </w:p>
    <w:p w14:paraId="7FA88005" w14:textId="77777777" w:rsidR="00BE07A1" w:rsidRDefault="00670C3F">
      <w:pPr>
        <w:pStyle w:val="BodyText"/>
        <w:numPr>
          <w:ilvl w:val="0"/>
          <w:numId w:val="2"/>
        </w:numPr>
        <w:tabs>
          <w:tab w:val="left" w:pos="2160"/>
        </w:tabs>
        <w:spacing w:before="156" w:line="280" w:lineRule="auto"/>
        <w:ind w:left="2006" w:right="992" w:hanging="283"/>
        <w:jc w:val="left"/>
      </w:pPr>
      <w:r>
        <w:rPr>
          <w:spacing w:val="-1"/>
        </w:rPr>
        <w:t>Always</w:t>
      </w:r>
      <w:r>
        <w:rPr>
          <w:spacing w:val="37"/>
        </w:rPr>
        <w:t xml:space="preserve"> </w:t>
      </w:r>
      <w:r>
        <w:rPr>
          <w:spacing w:val="-1"/>
        </w:rPr>
        <w:t>be</w:t>
      </w:r>
      <w:r>
        <w:rPr>
          <w:spacing w:val="40"/>
        </w:rPr>
        <w:t xml:space="preserve"> </w:t>
      </w:r>
      <w:r>
        <w:t>aware</w:t>
      </w:r>
      <w:r>
        <w:rPr>
          <w:spacing w:val="39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t>you</w:t>
      </w:r>
      <w:r>
        <w:rPr>
          <w:spacing w:val="38"/>
        </w:rPr>
        <w:t xml:space="preserve"> </w:t>
      </w:r>
      <w:r>
        <w:rPr>
          <w:spacing w:val="-1"/>
        </w:rPr>
        <w:t>will</w:t>
      </w:r>
      <w:r>
        <w:rPr>
          <w:spacing w:val="39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41"/>
        </w:rPr>
        <w:t xml:space="preserve"> </w:t>
      </w:r>
      <w:r>
        <w:t>bound</w:t>
      </w:r>
      <w:r>
        <w:rPr>
          <w:spacing w:val="39"/>
        </w:rPr>
        <w:t xml:space="preserve"> </w:t>
      </w:r>
      <w:r>
        <w:rPr>
          <w:spacing w:val="-1"/>
        </w:rPr>
        <w:t>by</w:t>
      </w:r>
      <w:r>
        <w:rPr>
          <w:spacing w:val="39"/>
        </w:rPr>
        <w:t xml:space="preserve"> </w:t>
      </w:r>
      <w:r>
        <w:rPr>
          <w:spacing w:val="-1"/>
        </w:rPr>
        <w:t>any</w:t>
      </w:r>
      <w:r>
        <w:rPr>
          <w:spacing w:val="40"/>
        </w:rPr>
        <w:t xml:space="preserve"> </w:t>
      </w:r>
      <w:r>
        <w:rPr>
          <w:spacing w:val="-1"/>
        </w:rPr>
        <w:t>clause,</w:t>
      </w:r>
      <w:r>
        <w:rPr>
          <w:spacing w:val="38"/>
        </w:rPr>
        <w:t xml:space="preserve"> </w:t>
      </w:r>
      <w:r>
        <w:rPr>
          <w:spacing w:val="-1"/>
        </w:rPr>
        <w:t>prescribed</w:t>
      </w:r>
      <w:r>
        <w:rPr>
          <w:spacing w:val="39"/>
        </w:rPr>
        <w:t xml:space="preserve"> </w:t>
      </w:r>
      <w:r>
        <w:rPr>
          <w:spacing w:val="-1"/>
        </w:rPr>
        <w:t>by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investment</w:t>
      </w:r>
      <w:r>
        <w:rPr>
          <w:spacing w:val="-4"/>
        </w:rPr>
        <w:t xml:space="preserve"> </w:t>
      </w:r>
      <w:r>
        <w:rPr>
          <w:spacing w:val="-1"/>
        </w:rPr>
        <w:t>adviser,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contravening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regulatory</w:t>
      </w:r>
      <w:r>
        <w:rPr>
          <w:spacing w:val="-4"/>
        </w:rPr>
        <w:t xml:space="preserve"> </w:t>
      </w:r>
      <w:r>
        <w:rPr>
          <w:spacing w:val="-1"/>
        </w:rPr>
        <w:t>provisions</w:t>
      </w:r>
    </w:p>
    <w:p w14:paraId="7E444389" w14:textId="77777777" w:rsidR="00BE07A1" w:rsidRDefault="00670C3F">
      <w:pPr>
        <w:pStyle w:val="Heading1"/>
        <w:numPr>
          <w:ilvl w:val="1"/>
          <w:numId w:val="5"/>
        </w:numPr>
        <w:tabs>
          <w:tab w:val="left" w:pos="2160"/>
        </w:tabs>
        <w:rPr>
          <w:b w:val="0"/>
          <w:bCs w:val="0"/>
        </w:rPr>
      </w:pPr>
      <w:r>
        <w:rPr>
          <w:spacing w:val="-1"/>
        </w:rPr>
        <w:t>Don’ts</w:t>
      </w:r>
    </w:p>
    <w:p w14:paraId="1BDFEB90" w14:textId="77777777" w:rsidR="00BE07A1" w:rsidRDefault="00670C3F">
      <w:pPr>
        <w:pStyle w:val="BodyText"/>
        <w:numPr>
          <w:ilvl w:val="1"/>
          <w:numId w:val="2"/>
        </w:numPr>
        <w:tabs>
          <w:tab w:val="left" w:pos="2160"/>
        </w:tabs>
        <w:spacing w:before="207"/>
        <w:jc w:val="left"/>
      </w:pPr>
      <w:r>
        <w:rPr>
          <w:spacing w:val="-1"/>
        </w:rPr>
        <w:t>Don’t</w:t>
      </w:r>
      <w:r>
        <w:rPr>
          <w:spacing w:val="-3"/>
        </w:rPr>
        <w:t xml:space="preserve"> </w:t>
      </w:r>
      <w:r>
        <w:rPr>
          <w:spacing w:val="-1"/>
        </w:rPr>
        <w:t>fall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stock</w:t>
      </w:r>
      <w:r>
        <w:rPr>
          <w:spacing w:val="-3"/>
        </w:rPr>
        <w:t xml:space="preserve"> </w:t>
      </w:r>
      <w:r>
        <w:rPr>
          <w:spacing w:val="-1"/>
        </w:rPr>
        <w:t>tips</w:t>
      </w:r>
      <w:r>
        <w:rPr>
          <w:spacing w:val="-7"/>
        </w:rPr>
        <w:t xml:space="preserve"> </w:t>
      </w:r>
      <w:r>
        <w:t>offered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pretext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investment</w:t>
      </w:r>
      <w:r>
        <w:rPr>
          <w:spacing w:val="-2"/>
        </w:rPr>
        <w:t xml:space="preserve"> </w:t>
      </w:r>
      <w:r>
        <w:rPr>
          <w:spacing w:val="-1"/>
        </w:rPr>
        <w:t>advice.</w:t>
      </w:r>
    </w:p>
    <w:p w14:paraId="785CB279" w14:textId="77777777" w:rsidR="00BE07A1" w:rsidRDefault="00670C3F">
      <w:pPr>
        <w:pStyle w:val="BodyText"/>
        <w:numPr>
          <w:ilvl w:val="1"/>
          <w:numId w:val="2"/>
        </w:numPr>
        <w:tabs>
          <w:tab w:val="left" w:pos="2160"/>
        </w:tabs>
        <w:spacing w:before="208"/>
        <w:jc w:val="left"/>
      </w:pPr>
      <w:r>
        <w:rPr>
          <w:spacing w:val="-1"/>
        </w:rP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investment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Investment</w:t>
      </w:r>
      <w:r>
        <w:rPr>
          <w:spacing w:val="-3"/>
        </w:rPr>
        <w:t xml:space="preserve"> </w:t>
      </w:r>
      <w:r>
        <w:rPr>
          <w:spacing w:val="-1"/>
        </w:rPr>
        <w:t>Adviser.</w:t>
      </w:r>
    </w:p>
    <w:p w14:paraId="53552A91" w14:textId="77777777" w:rsidR="00BE07A1" w:rsidRDefault="00BE07A1">
      <w:pPr>
        <w:spacing w:before="4"/>
        <w:rPr>
          <w:rFonts w:ascii="Book Antiqua" w:eastAsia="Book Antiqua" w:hAnsi="Book Antiqua" w:cs="Book Antiqua"/>
          <w:sz w:val="19"/>
          <w:szCs w:val="19"/>
        </w:rPr>
      </w:pPr>
    </w:p>
    <w:p w14:paraId="054EECEC" w14:textId="77777777" w:rsidR="00BE07A1" w:rsidRDefault="00670C3F">
      <w:pPr>
        <w:pStyle w:val="BodyText"/>
        <w:numPr>
          <w:ilvl w:val="1"/>
          <w:numId w:val="2"/>
        </w:numPr>
        <w:tabs>
          <w:tab w:val="left" w:pos="2160"/>
        </w:tabs>
        <w:spacing w:before="53" w:line="280" w:lineRule="auto"/>
        <w:ind w:right="992"/>
        <w:jc w:val="left"/>
      </w:pPr>
      <w:r>
        <w:rPr>
          <w:spacing w:val="-1"/>
        </w:rPr>
        <w:t>Don’t</w:t>
      </w:r>
      <w:r>
        <w:rPr>
          <w:spacing w:val="38"/>
        </w:rPr>
        <w:t xml:space="preserve"> </w:t>
      </w:r>
      <w:r>
        <w:rPr>
          <w:spacing w:val="-1"/>
        </w:rPr>
        <w:t>fall</w:t>
      </w:r>
      <w:r>
        <w:rPr>
          <w:spacing w:val="38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promise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rPr>
          <w:spacing w:val="-1"/>
        </w:rPr>
        <w:t>indicative</w:t>
      </w:r>
      <w:r>
        <w:rPr>
          <w:spacing w:val="39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rPr>
          <w:spacing w:val="-1"/>
        </w:rPr>
        <w:t>exorbitant</w:t>
      </w:r>
      <w:r>
        <w:rPr>
          <w:spacing w:val="37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rPr>
          <w:spacing w:val="-1"/>
        </w:rPr>
        <w:t>assured</w:t>
      </w:r>
      <w:r>
        <w:rPr>
          <w:spacing w:val="38"/>
        </w:rPr>
        <w:t xml:space="preserve"> </w:t>
      </w:r>
      <w:r>
        <w:t>returns</w:t>
      </w:r>
      <w:r>
        <w:rPr>
          <w:spacing w:val="37"/>
        </w:rPr>
        <w:t xml:space="preserve"> </w:t>
      </w:r>
      <w:r>
        <w:rPr>
          <w:spacing w:val="-1"/>
        </w:rPr>
        <w:t>by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Investment</w:t>
      </w:r>
      <w:r>
        <w:rPr>
          <w:spacing w:val="-6"/>
        </w:rPr>
        <w:t xml:space="preserve"> </w:t>
      </w:r>
      <w:r>
        <w:rPr>
          <w:spacing w:val="-1"/>
        </w:rPr>
        <w:t>Advisers.</w:t>
      </w:r>
      <w:r>
        <w:rPr>
          <w:spacing w:val="-3"/>
        </w:rPr>
        <w:t xml:space="preserve"> </w:t>
      </w:r>
      <w:r>
        <w:rPr>
          <w:spacing w:val="-1"/>
        </w:rPr>
        <w:t>Don’t</w:t>
      </w:r>
      <w:r>
        <w:rPr>
          <w:spacing w:val="-5"/>
        </w:rPr>
        <w:t xml:space="preserve"> </w:t>
      </w:r>
      <w:r>
        <w:rPr>
          <w:spacing w:val="-1"/>
        </w:rPr>
        <w:t>let</w:t>
      </w:r>
      <w:r>
        <w:rPr>
          <w:spacing w:val="-6"/>
        </w:rPr>
        <w:t xml:space="preserve"> </w:t>
      </w:r>
      <w:r>
        <w:rPr>
          <w:spacing w:val="-1"/>
        </w:rPr>
        <w:t>greed</w:t>
      </w:r>
      <w:r>
        <w:rPr>
          <w:spacing w:val="-6"/>
        </w:rPr>
        <w:t xml:space="preserve"> </w:t>
      </w:r>
      <w:r>
        <w:rPr>
          <w:spacing w:val="-1"/>
        </w:rPr>
        <w:t>overcome</w:t>
      </w:r>
      <w:r>
        <w:rPr>
          <w:spacing w:val="-5"/>
        </w:rPr>
        <w:t xml:space="preserve"> </w:t>
      </w:r>
      <w:r>
        <w:t>rational</w:t>
      </w:r>
      <w:r>
        <w:rPr>
          <w:spacing w:val="-6"/>
        </w:rPr>
        <w:t xml:space="preserve"> </w:t>
      </w:r>
      <w:r>
        <w:rPr>
          <w:spacing w:val="-1"/>
        </w:rPr>
        <w:t>investment</w:t>
      </w:r>
      <w:r>
        <w:rPr>
          <w:spacing w:val="-5"/>
        </w:rPr>
        <w:t xml:space="preserve"> </w:t>
      </w:r>
      <w:r>
        <w:rPr>
          <w:spacing w:val="-1"/>
        </w:rPr>
        <w:t>decisions.</w:t>
      </w:r>
    </w:p>
    <w:p w14:paraId="3FE3D0F5" w14:textId="77777777" w:rsidR="00BE07A1" w:rsidRDefault="00670C3F">
      <w:pPr>
        <w:pStyle w:val="BodyText"/>
        <w:numPr>
          <w:ilvl w:val="1"/>
          <w:numId w:val="2"/>
        </w:numPr>
        <w:tabs>
          <w:tab w:val="left" w:pos="2160"/>
        </w:tabs>
        <w:spacing w:before="156"/>
        <w:jc w:val="left"/>
      </w:pPr>
      <w:r>
        <w:rPr>
          <w:spacing w:val="-1"/>
        </w:rPr>
        <w:t>Don’t</w:t>
      </w:r>
      <w:r>
        <w:rPr>
          <w:spacing w:val="-3"/>
        </w:rPr>
        <w:t xml:space="preserve"> </w:t>
      </w:r>
      <w:r>
        <w:rPr>
          <w:spacing w:val="-1"/>
        </w:rPr>
        <w:t>fall</w:t>
      </w:r>
      <w:r>
        <w:rPr>
          <w:spacing w:val="-4"/>
        </w:rPr>
        <w:t xml:space="preserve"> </w:t>
      </w:r>
      <w:r>
        <w:t>prey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luring</w:t>
      </w:r>
      <w:r>
        <w:rPr>
          <w:spacing w:val="-2"/>
        </w:rPr>
        <w:t xml:space="preserve"> </w:t>
      </w:r>
      <w:r>
        <w:rPr>
          <w:spacing w:val="-1"/>
        </w:rPr>
        <w:t>advertisements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market</w:t>
      </w:r>
      <w:r>
        <w:rPr>
          <w:spacing w:val="-5"/>
        </w:rPr>
        <w:t xml:space="preserve"> </w:t>
      </w:r>
      <w:r>
        <w:t>rumors.</w:t>
      </w:r>
    </w:p>
    <w:p w14:paraId="21D41BD3" w14:textId="77777777" w:rsidR="00BE07A1" w:rsidRDefault="00670C3F">
      <w:pPr>
        <w:pStyle w:val="BodyText"/>
        <w:numPr>
          <w:ilvl w:val="1"/>
          <w:numId w:val="2"/>
        </w:numPr>
        <w:tabs>
          <w:tab w:val="left" w:pos="2160"/>
        </w:tabs>
        <w:spacing w:before="205" w:line="280" w:lineRule="auto"/>
        <w:ind w:right="992"/>
        <w:jc w:val="left"/>
      </w:pPr>
      <w:r>
        <w:rPr>
          <w:spacing w:val="-1"/>
        </w:rPr>
        <w:t>Avoid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doing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transactions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17"/>
        </w:rPr>
        <w:t xml:space="preserve"> </w:t>
      </w:r>
      <w:r>
        <w:t xml:space="preserve">on </w:t>
      </w:r>
      <w:r>
        <w:rPr>
          <w:spacing w:val="15"/>
        </w:rPr>
        <w:t xml:space="preserve"> </w:t>
      </w:r>
      <w:r>
        <w:rPr>
          <w:spacing w:val="-1"/>
        </w:rPr>
        <w:t>phone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calls</w:t>
      </w:r>
      <w:r>
        <w:t xml:space="preserve"> </w:t>
      </w:r>
      <w:r>
        <w:rPr>
          <w:spacing w:val="17"/>
        </w:rPr>
        <w:t xml:space="preserve"> </w:t>
      </w:r>
      <w:r>
        <w:t xml:space="preserve">or </w:t>
      </w:r>
      <w:r>
        <w:rPr>
          <w:spacing w:val="18"/>
        </w:rPr>
        <w:t xml:space="preserve"> </w:t>
      </w:r>
      <w:r>
        <w:rPr>
          <w:spacing w:val="-1"/>
        </w:rPr>
        <w:t>messages</w:t>
      </w:r>
      <w:r>
        <w:t xml:space="preserve"> </w:t>
      </w:r>
      <w:r>
        <w:rPr>
          <w:spacing w:val="17"/>
        </w:rPr>
        <w:t xml:space="preserve"> </w:t>
      </w:r>
      <w:r>
        <w:t xml:space="preserve">from 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Investment</w:t>
      </w:r>
      <w:r>
        <w:rPr>
          <w:spacing w:val="-5"/>
        </w:rPr>
        <w:t xml:space="preserve"> </w:t>
      </w:r>
      <w:r>
        <w:rPr>
          <w:spacing w:val="-1"/>
        </w:rPr>
        <w:t>adviser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rPr>
          <w:spacing w:val="-1"/>
        </w:rPr>
        <w:t>representatives.</w:t>
      </w:r>
    </w:p>
    <w:p w14:paraId="613C38CE" w14:textId="77777777" w:rsidR="00BE07A1" w:rsidRDefault="00670C3F">
      <w:pPr>
        <w:pStyle w:val="BodyText"/>
        <w:numPr>
          <w:ilvl w:val="1"/>
          <w:numId w:val="2"/>
        </w:numPr>
        <w:tabs>
          <w:tab w:val="left" w:pos="2160"/>
        </w:tabs>
        <w:spacing w:before="156" w:line="278" w:lineRule="auto"/>
        <w:ind w:right="992"/>
        <w:jc w:val="left"/>
      </w:pPr>
      <w:r>
        <w:rPr>
          <w:spacing w:val="-1"/>
        </w:rPr>
        <w:t>Don’t</w:t>
      </w:r>
      <w:r>
        <w:rPr>
          <w:spacing w:val="30"/>
        </w:rPr>
        <w:t xml:space="preserve"> </w:t>
      </w:r>
      <w:r>
        <w:t>take</w:t>
      </w:r>
      <w:r>
        <w:rPr>
          <w:spacing w:val="30"/>
        </w:rPr>
        <w:t xml:space="preserve"> </w:t>
      </w:r>
      <w:r>
        <w:rPr>
          <w:spacing w:val="-1"/>
        </w:rPr>
        <w:t>decisions</w:t>
      </w:r>
      <w:r>
        <w:rPr>
          <w:spacing w:val="29"/>
        </w:rPr>
        <w:t xml:space="preserve"> </w:t>
      </w:r>
      <w:r>
        <w:rPr>
          <w:spacing w:val="-1"/>
        </w:rPr>
        <w:t>just</w:t>
      </w:r>
      <w:r>
        <w:rPr>
          <w:spacing w:val="31"/>
        </w:rPr>
        <w:t xml:space="preserve"> </w:t>
      </w:r>
      <w:r>
        <w:rPr>
          <w:spacing w:val="-1"/>
        </w:rPr>
        <w:t>because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repeated</w:t>
      </w:r>
      <w:r>
        <w:rPr>
          <w:spacing w:val="30"/>
        </w:rPr>
        <w:t xml:space="preserve"> </w:t>
      </w:r>
      <w:r>
        <w:rPr>
          <w:spacing w:val="-1"/>
        </w:rPr>
        <w:t>messages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t>calls</w:t>
      </w:r>
      <w:r>
        <w:rPr>
          <w:spacing w:val="31"/>
        </w:rPr>
        <w:t xml:space="preserve"> </w:t>
      </w:r>
      <w:r>
        <w:rPr>
          <w:spacing w:val="-1"/>
        </w:rPr>
        <w:t>by</w:t>
      </w:r>
      <w:r>
        <w:rPr>
          <w:spacing w:val="31"/>
        </w:rPr>
        <w:t xml:space="preserve"> </w:t>
      </w:r>
      <w:r>
        <w:rPr>
          <w:spacing w:val="-1"/>
        </w:rPr>
        <w:t>Investment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1"/>
        </w:rPr>
        <w:t>Advisers.</w:t>
      </w:r>
    </w:p>
    <w:p w14:paraId="5E5C17CB" w14:textId="77777777" w:rsidR="00BE07A1" w:rsidRDefault="00670C3F">
      <w:pPr>
        <w:pStyle w:val="BodyText"/>
        <w:numPr>
          <w:ilvl w:val="1"/>
          <w:numId w:val="2"/>
        </w:numPr>
        <w:tabs>
          <w:tab w:val="left" w:pos="2160"/>
        </w:tabs>
        <w:spacing w:before="158" w:line="280" w:lineRule="auto"/>
        <w:ind w:right="992"/>
        <w:jc w:val="left"/>
      </w:pPr>
      <w:r>
        <w:rPr>
          <w:spacing w:val="-1"/>
        </w:rPr>
        <w:t>Do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fall</w:t>
      </w:r>
      <w:r>
        <w:rPr>
          <w:spacing w:val="-8"/>
        </w:rPr>
        <w:t xml:space="preserve"> </w:t>
      </w:r>
      <w:r>
        <w:t>prey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limited</w:t>
      </w:r>
      <w:r>
        <w:rPr>
          <w:spacing w:val="-7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rPr>
          <w:spacing w:val="-1"/>
        </w:rPr>
        <w:t>discount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incentive,</w:t>
      </w:r>
      <w:r>
        <w:rPr>
          <w:spacing w:val="-7"/>
        </w:rPr>
        <w:t xml:space="preserve"> </w:t>
      </w:r>
      <w:r>
        <w:rPr>
          <w:spacing w:val="-1"/>
        </w:rPr>
        <w:t>gifts,</w:t>
      </w:r>
      <w:r>
        <w:rPr>
          <w:spacing w:val="-7"/>
        </w:rPr>
        <w:t xml:space="preserve"> </w:t>
      </w:r>
      <w:r>
        <w:rPr>
          <w:spacing w:val="-1"/>
        </w:rPr>
        <w:t>etc.</w:t>
      </w:r>
      <w:r>
        <w:rPr>
          <w:spacing w:val="-6"/>
        </w:rPr>
        <w:t xml:space="preserve"> </w:t>
      </w:r>
      <w:r>
        <w:t>offered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rFonts w:ascii="Times New Roman"/>
          <w:spacing w:val="41"/>
        </w:rPr>
        <w:t xml:space="preserve"> </w:t>
      </w:r>
      <w:r>
        <w:rPr>
          <w:spacing w:val="-1"/>
        </w:rPr>
        <w:t>Investment</w:t>
      </w:r>
      <w:r>
        <w:rPr>
          <w:spacing w:val="-11"/>
        </w:rPr>
        <w:t xml:space="preserve"> </w:t>
      </w:r>
      <w:r>
        <w:rPr>
          <w:spacing w:val="-1"/>
        </w:rPr>
        <w:t>advisers.</w:t>
      </w:r>
    </w:p>
    <w:p w14:paraId="0E09A23D" w14:textId="77777777" w:rsidR="00BE07A1" w:rsidRDefault="00670C3F">
      <w:pPr>
        <w:pStyle w:val="BodyText"/>
        <w:numPr>
          <w:ilvl w:val="1"/>
          <w:numId w:val="2"/>
        </w:numPr>
        <w:tabs>
          <w:tab w:val="left" w:pos="2148"/>
        </w:tabs>
        <w:spacing w:before="156" w:line="280" w:lineRule="auto"/>
        <w:ind w:left="2148" w:right="990" w:hanging="567"/>
        <w:jc w:val="left"/>
      </w:pPr>
      <w:r>
        <w:rPr>
          <w:spacing w:val="-1"/>
        </w:rPr>
        <w:t>Don’t</w:t>
      </w:r>
      <w:r>
        <w:rPr>
          <w:spacing w:val="25"/>
        </w:rPr>
        <w:t xml:space="preserve"> </w:t>
      </w:r>
      <w:r>
        <w:rPr>
          <w:spacing w:val="-1"/>
        </w:rPr>
        <w:t>rush</w:t>
      </w:r>
      <w:r>
        <w:rPr>
          <w:spacing w:val="23"/>
        </w:rPr>
        <w:t xml:space="preserve"> </w:t>
      </w:r>
      <w:r>
        <w:rPr>
          <w:spacing w:val="-1"/>
        </w:rPr>
        <w:t>into</w:t>
      </w:r>
      <w:r>
        <w:rPr>
          <w:spacing w:val="25"/>
        </w:rPr>
        <w:t xml:space="preserve"> </w:t>
      </w:r>
      <w:r>
        <w:rPr>
          <w:spacing w:val="-1"/>
        </w:rPr>
        <w:t>making</w:t>
      </w:r>
      <w:r>
        <w:rPr>
          <w:spacing w:val="25"/>
        </w:rPr>
        <w:t xml:space="preserve"> </w:t>
      </w:r>
      <w:r>
        <w:rPr>
          <w:spacing w:val="-1"/>
        </w:rPr>
        <w:t>investments</w:t>
      </w:r>
      <w:r>
        <w:rPr>
          <w:spacing w:val="24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rPr>
          <w:spacing w:val="-1"/>
        </w:rPr>
        <w:t>do</w:t>
      </w:r>
      <w:r>
        <w:rPr>
          <w:spacing w:val="25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rPr>
          <w:spacing w:val="-1"/>
        </w:rPr>
        <w:t>match</w:t>
      </w:r>
      <w:r>
        <w:rPr>
          <w:spacing w:val="24"/>
        </w:rPr>
        <w:t xml:space="preserve"> </w:t>
      </w:r>
      <w:r>
        <w:rPr>
          <w:spacing w:val="-1"/>
        </w:rPr>
        <w:t>your</w:t>
      </w:r>
      <w:r>
        <w:rPr>
          <w:spacing w:val="23"/>
        </w:rPr>
        <w:t xml:space="preserve"> </w:t>
      </w:r>
      <w:r>
        <w:rPr>
          <w:spacing w:val="-1"/>
        </w:rPr>
        <w:t>risk-taking</w:t>
      </w:r>
      <w:r>
        <w:rPr>
          <w:spacing w:val="25"/>
        </w:rPr>
        <w:t xml:space="preserve"> </w:t>
      </w:r>
      <w:r>
        <w:rPr>
          <w:spacing w:val="-1"/>
        </w:rPr>
        <w:t>appetite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investment</w:t>
      </w:r>
      <w:r>
        <w:rPr>
          <w:spacing w:val="-4"/>
        </w:rPr>
        <w:t xml:space="preserve"> </w:t>
      </w:r>
      <w:r>
        <w:rPr>
          <w:spacing w:val="-1"/>
        </w:rPr>
        <w:t>goals.</w:t>
      </w:r>
    </w:p>
    <w:p w14:paraId="22A1A952" w14:textId="77777777" w:rsidR="00BE07A1" w:rsidRDefault="00670C3F">
      <w:pPr>
        <w:pStyle w:val="BodyText"/>
        <w:numPr>
          <w:ilvl w:val="1"/>
          <w:numId w:val="2"/>
        </w:numPr>
        <w:tabs>
          <w:tab w:val="left" w:pos="2160"/>
        </w:tabs>
        <w:spacing w:before="153" w:line="280" w:lineRule="auto"/>
        <w:ind w:right="990"/>
        <w:jc w:val="left"/>
      </w:pPr>
      <w:r>
        <w:rPr>
          <w:spacing w:val="-1"/>
        </w:rPr>
        <w:t>Do</w:t>
      </w:r>
      <w:r>
        <w:rPr>
          <w:spacing w:val="19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rPr>
          <w:spacing w:val="-1"/>
        </w:rPr>
        <w:t>share</w:t>
      </w:r>
      <w:r>
        <w:rPr>
          <w:spacing w:val="16"/>
        </w:rPr>
        <w:t xml:space="preserve"> </w:t>
      </w:r>
      <w:r>
        <w:t>login</w:t>
      </w:r>
      <w:r>
        <w:rPr>
          <w:spacing w:val="19"/>
        </w:rPr>
        <w:t xml:space="preserve"> </w:t>
      </w:r>
      <w:r>
        <w:rPr>
          <w:spacing w:val="-1"/>
        </w:rPr>
        <w:t>credential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password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your</w:t>
      </w:r>
      <w:r>
        <w:rPr>
          <w:spacing w:val="17"/>
        </w:rPr>
        <w:t xml:space="preserve"> </w:t>
      </w:r>
      <w:r>
        <w:rPr>
          <w:spacing w:val="-1"/>
        </w:rPr>
        <w:t>trading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demat</w:t>
      </w:r>
      <w:r>
        <w:rPr>
          <w:spacing w:val="19"/>
        </w:rPr>
        <w:t xml:space="preserve"> </w:t>
      </w:r>
      <w:r>
        <w:rPr>
          <w:spacing w:val="-1"/>
        </w:rPr>
        <w:t>accounts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Investment</w:t>
      </w:r>
      <w:r>
        <w:rPr>
          <w:spacing w:val="-5"/>
        </w:rPr>
        <w:t xml:space="preserve"> </w:t>
      </w:r>
      <w:r>
        <w:rPr>
          <w:spacing w:val="-1"/>
        </w:rPr>
        <w:t>Adviser.</w:t>
      </w:r>
    </w:p>
    <w:p w14:paraId="2EE97A3E" w14:textId="77777777" w:rsidR="00BE07A1" w:rsidRDefault="00670C3F">
      <w:pPr>
        <w:pStyle w:val="BodyText"/>
        <w:numPr>
          <w:ilvl w:val="1"/>
          <w:numId w:val="2"/>
        </w:numPr>
        <w:tabs>
          <w:tab w:val="left" w:pos="2160"/>
        </w:tabs>
        <w:spacing w:before="156" w:line="280" w:lineRule="auto"/>
        <w:ind w:right="992"/>
        <w:jc w:val="left"/>
      </w:pPr>
      <w:r>
        <w:rPr>
          <w:spacing w:val="-1"/>
        </w:rPr>
        <w:t>Do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rely</w:t>
      </w:r>
      <w:r>
        <w:rPr>
          <w:spacing w:val="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received</w:t>
      </w:r>
      <w:r>
        <w:rPr>
          <w:spacing w:val="2"/>
        </w:rPr>
        <w:t xml:space="preserve"> </w:t>
      </w:r>
      <w:r>
        <w:rPr>
          <w:spacing w:val="-1"/>
        </w:rPr>
        <w:t>through</w:t>
      </w:r>
      <w:r>
        <w:rPr>
          <w:spacing w:val="1"/>
        </w:rPr>
        <w:t xml:space="preserve"> </w:t>
      </w:r>
      <w:r>
        <w:rPr>
          <w:spacing w:val="-1"/>
        </w:rPr>
        <w:t>social</w:t>
      </w:r>
      <w:r>
        <w:rPr>
          <w:spacing w:val="1"/>
        </w:rPr>
        <w:t xml:space="preserve"> </w:t>
      </w:r>
      <w:r>
        <w:rPr>
          <w:spacing w:val="-1"/>
        </w:rPr>
        <w:t>media</w:t>
      </w:r>
      <w:r>
        <w:rPr>
          <w:spacing w:val="1"/>
        </w:rPr>
        <w:t xml:space="preserve"> </w:t>
      </w:r>
      <w:r>
        <w:rPr>
          <w:spacing w:val="-1"/>
        </w:rPr>
        <w:t>links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platforms</w:t>
      </w:r>
      <w:r>
        <w:rPr>
          <w:rFonts w:ascii="Times New Roman"/>
          <w:spacing w:val="77"/>
          <w:w w:val="99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unauthorized</w:t>
      </w:r>
      <w:r>
        <w:rPr>
          <w:spacing w:val="-4"/>
        </w:rPr>
        <w:t xml:space="preserve"> </w:t>
      </w:r>
      <w:r>
        <w:rPr>
          <w:spacing w:val="-1"/>
        </w:rPr>
        <w:t>personnel.</w:t>
      </w:r>
    </w:p>
    <w:p w14:paraId="4E0372FD" w14:textId="77777777" w:rsidR="00BE07A1" w:rsidRDefault="00BE07A1">
      <w:pPr>
        <w:spacing w:line="280" w:lineRule="auto"/>
        <w:sectPr w:rsidR="00BE07A1">
          <w:footerReference w:type="default" r:id="rId14"/>
          <w:pgSz w:w="11910" w:h="16840"/>
          <w:pgMar w:top="1480" w:right="0" w:bottom="2320" w:left="0" w:header="0" w:footer="2128" w:gutter="0"/>
          <w:cols w:space="720"/>
        </w:sectPr>
      </w:pPr>
    </w:p>
    <w:p w14:paraId="755F4546" w14:textId="77777777" w:rsidR="00BE07A1" w:rsidRDefault="00BE07A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F187D0" w14:textId="77777777" w:rsidR="00BE07A1" w:rsidRDefault="00BE07A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F41A4A" w14:textId="77777777" w:rsidR="00BE07A1" w:rsidRDefault="00BE07A1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1"/>
        <w:tblW w:w="0" w:type="auto"/>
        <w:tblInd w:w="2158" w:type="dxa"/>
        <w:tblLayout w:type="fixed"/>
        <w:tblLook w:val="01E0" w:firstRow="1" w:lastRow="1" w:firstColumn="1" w:lastColumn="1" w:noHBand="0" w:noVBand="0"/>
      </w:tblPr>
      <w:tblGrid>
        <w:gridCol w:w="2251"/>
        <w:gridCol w:w="6046"/>
      </w:tblGrid>
      <w:tr w:rsidR="00BE07A1" w14:paraId="77B9124F" w14:textId="77777777">
        <w:trPr>
          <w:trHeight w:hRule="exact" w:val="506"/>
        </w:trPr>
        <w:tc>
          <w:tcPr>
            <w:tcW w:w="8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18005" w14:textId="77777777" w:rsidR="00BE07A1" w:rsidRDefault="00670C3F">
            <w:pPr>
              <w:pStyle w:val="TableParagraph"/>
              <w:spacing w:before="1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/>
                <w:b/>
                <w:spacing w:val="-1"/>
                <w:sz w:val="24"/>
              </w:rPr>
              <w:t>Document</w:t>
            </w:r>
            <w:r>
              <w:rPr>
                <w:rFonts w:ascii="Book Antiqua"/>
                <w:b/>
                <w:spacing w:val="-7"/>
                <w:sz w:val="24"/>
              </w:rPr>
              <w:t xml:space="preserve"> </w:t>
            </w:r>
            <w:r>
              <w:rPr>
                <w:rFonts w:ascii="Book Antiqua"/>
                <w:b/>
                <w:spacing w:val="-1"/>
                <w:sz w:val="24"/>
              </w:rPr>
              <w:t>Control</w:t>
            </w:r>
          </w:p>
        </w:tc>
      </w:tr>
      <w:tr w:rsidR="00BE07A1" w14:paraId="0B174804" w14:textId="77777777">
        <w:trPr>
          <w:trHeight w:hRule="exact" w:val="516"/>
        </w:trPr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6061" w14:textId="77777777" w:rsidR="00BE07A1" w:rsidRDefault="00670C3F">
            <w:pPr>
              <w:pStyle w:val="TableParagraph"/>
              <w:spacing w:line="288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/>
                <w:b/>
                <w:spacing w:val="-1"/>
                <w:sz w:val="24"/>
              </w:rPr>
              <w:t>Title</w:t>
            </w:r>
          </w:p>
        </w:tc>
        <w:tc>
          <w:tcPr>
            <w:tcW w:w="6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E307F" w14:textId="77777777" w:rsidR="00BE07A1" w:rsidRDefault="00670C3F">
            <w:pPr>
              <w:pStyle w:val="TableParagraph"/>
              <w:spacing w:before="1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/>
                <w:sz w:val="24"/>
              </w:rPr>
              <w:t>RIA</w:t>
            </w:r>
            <w:r>
              <w:rPr>
                <w:rFonts w:ascii="Book Antiqua"/>
                <w:spacing w:val="-5"/>
                <w:sz w:val="24"/>
              </w:rPr>
              <w:t xml:space="preserve"> </w:t>
            </w:r>
            <w:r>
              <w:rPr>
                <w:rFonts w:ascii="Book Antiqua"/>
                <w:spacing w:val="-1"/>
                <w:sz w:val="24"/>
              </w:rPr>
              <w:t>Investor</w:t>
            </w:r>
            <w:r>
              <w:rPr>
                <w:rFonts w:ascii="Book Antiqua"/>
                <w:spacing w:val="-4"/>
                <w:sz w:val="24"/>
              </w:rPr>
              <w:t xml:space="preserve"> </w:t>
            </w:r>
            <w:r>
              <w:rPr>
                <w:rFonts w:ascii="Book Antiqua"/>
                <w:spacing w:val="-1"/>
                <w:sz w:val="24"/>
              </w:rPr>
              <w:t>Charter</w:t>
            </w:r>
          </w:p>
        </w:tc>
      </w:tr>
      <w:tr w:rsidR="00BE07A1" w14:paraId="58157A84" w14:textId="77777777" w:rsidTr="00167120">
        <w:trPr>
          <w:trHeight w:hRule="exact" w:val="1457"/>
        </w:trPr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266B2" w14:textId="77777777" w:rsidR="00BE07A1" w:rsidRDefault="00670C3F">
            <w:pPr>
              <w:pStyle w:val="TableParagraph"/>
              <w:spacing w:line="276" w:lineRule="auto"/>
              <w:ind w:left="102" w:right="240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/>
                <w:b/>
                <w:spacing w:val="-1"/>
                <w:sz w:val="24"/>
              </w:rPr>
              <w:t>Document/Policy</w:t>
            </w:r>
            <w:r>
              <w:rPr>
                <w:rFonts w:asci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Book Antiqua"/>
                <w:b/>
                <w:spacing w:val="-1"/>
                <w:sz w:val="24"/>
              </w:rPr>
              <w:t>Owner</w:t>
            </w:r>
          </w:p>
        </w:tc>
        <w:tc>
          <w:tcPr>
            <w:tcW w:w="6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A78B5" w14:textId="079AE883" w:rsidR="00BE07A1" w:rsidRDefault="00167120">
            <w:pPr>
              <w:pStyle w:val="TableParagraph"/>
              <w:spacing w:line="279" w:lineRule="auto"/>
              <w:ind w:left="102" w:right="98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167120">
              <w:rPr>
                <w:rFonts w:ascii="Book Antiqua"/>
                <w:spacing w:val="-1"/>
                <w:sz w:val="24"/>
              </w:rPr>
              <w:t>BUGLEROCK BHUVI INVESTMENT ADVISERS PRIVATE LIMITED</w:t>
            </w:r>
            <w:r w:rsidRPr="00167120">
              <w:rPr>
                <w:rFonts w:ascii="Book Antiqua"/>
                <w:spacing w:val="-1"/>
                <w:sz w:val="24"/>
              </w:rPr>
              <w:t xml:space="preserve"> </w:t>
            </w:r>
            <w:r w:rsidR="00670C3F">
              <w:rPr>
                <w:rFonts w:ascii="Book Antiqua"/>
                <w:spacing w:val="-1"/>
                <w:sz w:val="24"/>
              </w:rPr>
              <w:t>(Formerly</w:t>
            </w:r>
            <w:r w:rsidR="00670C3F">
              <w:rPr>
                <w:rFonts w:ascii="Times New Roman"/>
                <w:spacing w:val="35"/>
                <w:sz w:val="24"/>
              </w:rPr>
              <w:t xml:space="preserve"> </w:t>
            </w:r>
            <w:r w:rsidR="00670C3F">
              <w:rPr>
                <w:rFonts w:ascii="Book Antiqua"/>
                <w:spacing w:val="-1"/>
                <w:sz w:val="24"/>
              </w:rPr>
              <w:t>known</w:t>
            </w:r>
            <w:r w:rsidR="00670C3F">
              <w:rPr>
                <w:rFonts w:ascii="Book Antiqua"/>
                <w:spacing w:val="12"/>
                <w:sz w:val="24"/>
              </w:rPr>
              <w:t xml:space="preserve"> </w:t>
            </w:r>
            <w:r w:rsidR="00670C3F">
              <w:rPr>
                <w:rFonts w:ascii="Book Antiqua"/>
                <w:sz w:val="24"/>
              </w:rPr>
              <w:t>as</w:t>
            </w:r>
            <w:r w:rsidR="00670C3F">
              <w:rPr>
                <w:rFonts w:ascii="Book Antiqua"/>
                <w:spacing w:val="11"/>
                <w:sz w:val="24"/>
              </w:rPr>
              <w:t xml:space="preserve"> </w:t>
            </w:r>
            <w:r>
              <w:rPr>
                <w:rFonts w:ascii="Book Antiqua"/>
                <w:spacing w:val="-1"/>
                <w:sz w:val="24"/>
              </w:rPr>
              <w:t>o3 Bhuvi Investment Advisers Private Limited)</w:t>
            </w:r>
            <w:r w:rsidR="00670C3F">
              <w:rPr>
                <w:rFonts w:ascii="Book Antiqua"/>
                <w:spacing w:val="-1"/>
                <w:sz w:val="24"/>
              </w:rPr>
              <w:t>,</w:t>
            </w:r>
            <w:r w:rsidR="00670C3F">
              <w:rPr>
                <w:rFonts w:ascii="Book Antiqua"/>
                <w:spacing w:val="12"/>
                <w:sz w:val="24"/>
              </w:rPr>
              <w:t xml:space="preserve"> </w:t>
            </w:r>
            <w:r w:rsidR="00670C3F">
              <w:rPr>
                <w:rFonts w:ascii="Book Antiqua"/>
                <w:spacing w:val="-1"/>
                <w:sz w:val="24"/>
              </w:rPr>
              <w:t>Compliance</w:t>
            </w:r>
            <w:r w:rsidR="00670C3F">
              <w:rPr>
                <w:rFonts w:ascii="Book Antiqua"/>
                <w:spacing w:val="-4"/>
                <w:sz w:val="24"/>
              </w:rPr>
              <w:t xml:space="preserve"> </w:t>
            </w:r>
            <w:r w:rsidR="00670C3F">
              <w:rPr>
                <w:rFonts w:ascii="Book Antiqua"/>
                <w:sz w:val="24"/>
              </w:rPr>
              <w:t>&amp;</w:t>
            </w:r>
            <w:r w:rsidR="00670C3F">
              <w:rPr>
                <w:rFonts w:ascii="Book Antiqua"/>
                <w:spacing w:val="-4"/>
                <w:sz w:val="24"/>
              </w:rPr>
              <w:t xml:space="preserve"> </w:t>
            </w:r>
            <w:r w:rsidR="00670C3F">
              <w:rPr>
                <w:rFonts w:ascii="Book Antiqua"/>
                <w:spacing w:val="-1"/>
                <w:sz w:val="24"/>
              </w:rPr>
              <w:t>Legal</w:t>
            </w:r>
            <w:r w:rsidR="00670C3F">
              <w:rPr>
                <w:rFonts w:ascii="Book Antiqua"/>
                <w:spacing w:val="-5"/>
                <w:sz w:val="24"/>
              </w:rPr>
              <w:t xml:space="preserve"> </w:t>
            </w:r>
            <w:r w:rsidR="00670C3F">
              <w:rPr>
                <w:rFonts w:ascii="Book Antiqua"/>
                <w:spacing w:val="-1"/>
                <w:sz w:val="24"/>
              </w:rPr>
              <w:t>Department</w:t>
            </w:r>
          </w:p>
        </w:tc>
      </w:tr>
      <w:tr w:rsidR="00BE07A1" w14:paraId="7B3A90AA" w14:textId="77777777">
        <w:trPr>
          <w:trHeight w:hRule="exact" w:val="2033"/>
        </w:trPr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9EDB9" w14:textId="77777777" w:rsidR="00BE07A1" w:rsidRDefault="00670C3F">
            <w:pPr>
              <w:pStyle w:val="TableParagraph"/>
              <w:spacing w:before="1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/>
                <w:b/>
                <w:spacing w:val="-1"/>
                <w:sz w:val="24"/>
              </w:rPr>
              <w:t>Version</w:t>
            </w:r>
            <w:r>
              <w:rPr>
                <w:rFonts w:ascii="Book Antiqua"/>
                <w:b/>
                <w:spacing w:val="-7"/>
                <w:sz w:val="24"/>
              </w:rPr>
              <w:t xml:space="preserve"> </w:t>
            </w:r>
            <w:r>
              <w:rPr>
                <w:rFonts w:ascii="Book Antiqua"/>
                <w:b/>
                <w:spacing w:val="-1"/>
                <w:sz w:val="24"/>
              </w:rPr>
              <w:t>date</w:t>
            </w:r>
          </w:p>
        </w:tc>
        <w:tc>
          <w:tcPr>
            <w:tcW w:w="6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1AEE4" w14:textId="77777777" w:rsidR="00BE07A1" w:rsidRDefault="00670C3F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before="3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/>
                <w:spacing w:val="-1"/>
                <w:sz w:val="24"/>
              </w:rPr>
              <w:t>Version</w:t>
            </w:r>
            <w:r>
              <w:rPr>
                <w:rFonts w:ascii="Book Antiqua"/>
                <w:spacing w:val="-4"/>
                <w:sz w:val="24"/>
              </w:rPr>
              <w:t xml:space="preserve"> </w:t>
            </w:r>
            <w:r>
              <w:rPr>
                <w:rFonts w:ascii="Book Antiqua"/>
                <w:sz w:val="24"/>
              </w:rPr>
              <w:t>1.0</w:t>
            </w:r>
            <w:r>
              <w:rPr>
                <w:rFonts w:ascii="Book Antiqua"/>
                <w:spacing w:val="-2"/>
                <w:sz w:val="24"/>
              </w:rPr>
              <w:t xml:space="preserve"> </w:t>
            </w:r>
            <w:r>
              <w:rPr>
                <w:rFonts w:ascii="Book Antiqua"/>
                <w:spacing w:val="-1"/>
                <w:sz w:val="24"/>
              </w:rPr>
              <w:t>dated</w:t>
            </w:r>
            <w:r>
              <w:rPr>
                <w:rFonts w:ascii="Book Antiqua"/>
                <w:spacing w:val="-3"/>
                <w:sz w:val="24"/>
              </w:rPr>
              <w:t xml:space="preserve"> </w:t>
            </w:r>
            <w:r>
              <w:rPr>
                <w:rFonts w:ascii="Book Antiqua"/>
                <w:sz w:val="24"/>
              </w:rPr>
              <w:t>27th</w:t>
            </w:r>
            <w:r>
              <w:rPr>
                <w:rFonts w:ascii="Book Antiqua"/>
                <w:spacing w:val="-5"/>
                <w:sz w:val="24"/>
              </w:rPr>
              <w:t xml:space="preserve"> </w:t>
            </w:r>
            <w:r>
              <w:rPr>
                <w:rFonts w:ascii="Book Antiqua"/>
                <w:spacing w:val="-1"/>
                <w:sz w:val="24"/>
              </w:rPr>
              <w:t xml:space="preserve">December </w:t>
            </w:r>
            <w:r>
              <w:rPr>
                <w:rFonts w:ascii="Book Antiqua"/>
                <w:sz w:val="24"/>
              </w:rPr>
              <w:t>2021</w:t>
            </w:r>
          </w:p>
          <w:p w14:paraId="10CF551F" w14:textId="77777777" w:rsidR="00BE07A1" w:rsidRDefault="00670C3F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before="205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/>
                <w:spacing w:val="-1"/>
                <w:sz w:val="24"/>
              </w:rPr>
              <w:t>Version</w:t>
            </w:r>
            <w:r>
              <w:rPr>
                <w:rFonts w:ascii="Book Antiqua"/>
                <w:spacing w:val="-4"/>
                <w:sz w:val="24"/>
              </w:rPr>
              <w:t xml:space="preserve"> </w:t>
            </w:r>
            <w:r>
              <w:rPr>
                <w:rFonts w:ascii="Book Antiqua"/>
                <w:sz w:val="24"/>
              </w:rPr>
              <w:t>2.0</w:t>
            </w:r>
            <w:r>
              <w:rPr>
                <w:rFonts w:ascii="Book Antiqua"/>
                <w:spacing w:val="-2"/>
                <w:sz w:val="24"/>
              </w:rPr>
              <w:t xml:space="preserve"> </w:t>
            </w:r>
            <w:r>
              <w:rPr>
                <w:rFonts w:ascii="Book Antiqua"/>
                <w:spacing w:val="-1"/>
                <w:sz w:val="24"/>
              </w:rPr>
              <w:t>dated</w:t>
            </w:r>
            <w:r>
              <w:rPr>
                <w:rFonts w:ascii="Book Antiqua"/>
                <w:spacing w:val="-3"/>
                <w:sz w:val="24"/>
              </w:rPr>
              <w:t xml:space="preserve"> </w:t>
            </w:r>
            <w:r>
              <w:rPr>
                <w:rFonts w:ascii="Book Antiqua"/>
                <w:spacing w:val="-1"/>
                <w:sz w:val="24"/>
              </w:rPr>
              <w:t>31</w:t>
            </w:r>
            <w:proofErr w:type="spellStart"/>
            <w:r>
              <w:rPr>
                <w:rFonts w:ascii="Book Antiqua"/>
                <w:spacing w:val="-1"/>
                <w:position w:val="6"/>
                <w:sz w:val="16"/>
              </w:rPr>
              <w:t>st</w:t>
            </w:r>
            <w:proofErr w:type="spellEnd"/>
            <w:r>
              <w:rPr>
                <w:rFonts w:ascii="Book Antiqua"/>
                <w:spacing w:val="18"/>
                <w:position w:val="6"/>
                <w:sz w:val="16"/>
              </w:rPr>
              <w:t xml:space="preserve"> </w:t>
            </w:r>
            <w:r>
              <w:rPr>
                <w:rFonts w:ascii="Book Antiqua"/>
                <w:spacing w:val="-1"/>
                <w:sz w:val="24"/>
              </w:rPr>
              <w:t xml:space="preserve">December </w:t>
            </w:r>
            <w:r>
              <w:rPr>
                <w:rFonts w:ascii="Book Antiqua"/>
                <w:sz w:val="24"/>
              </w:rPr>
              <w:t>2023</w:t>
            </w:r>
          </w:p>
          <w:p w14:paraId="7D013623" w14:textId="77777777" w:rsidR="00BE07A1" w:rsidRDefault="00670C3F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before="208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/>
                <w:spacing w:val="-1"/>
                <w:sz w:val="24"/>
              </w:rPr>
              <w:t>Version</w:t>
            </w:r>
            <w:r>
              <w:rPr>
                <w:rFonts w:ascii="Book Antiqua"/>
                <w:spacing w:val="-3"/>
                <w:sz w:val="24"/>
              </w:rPr>
              <w:t xml:space="preserve"> </w:t>
            </w:r>
            <w:r>
              <w:rPr>
                <w:rFonts w:ascii="Book Antiqua"/>
                <w:sz w:val="24"/>
              </w:rPr>
              <w:t>3.0</w:t>
            </w:r>
            <w:r>
              <w:rPr>
                <w:rFonts w:ascii="Book Antiqua"/>
                <w:spacing w:val="-2"/>
                <w:sz w:val="24"/>
              </w:rPr>
              <w:t xml:space="preserve"> </w:t>
            </w:r>
            <w:r>
              <w:rPr>
                <w:rFonts w:ascii="Book Antiqua"/>
                <w:spacing w:val="-1"/>
                <w:sz w:val="24"/>
              </w:rPr>
              <w:t>dated</w:t>
            </w:r>
            <w:r>
              <w:rPr>
                <w:rFonts w:ascii="Book Antiqua"/>
                <w:spacing w:val="-3"/>
                <w:sz w:val="24"/>
              </w:rPr>
              <w:t xml:space="preserve"> </w:t>
            </w:r>
            <w:r>
              <w:rPr>
                <w:rFonts w:ascii="Book Antiqua"/>
                <w:sz w:val="24"/>
              </w:rPr>
              <w:t>25</w:t>
            </w:r>
            <w:proofErr w:type="spellStart"/>
            <w:r>
              <w:rPr>
                <w:rFonts w:ascii="Book Antiqua"/>
                <w:position w:val="6"/>
                <w:sz w:val="16"/>
              </w:rPr>
              <w:t>th</w:t>
            </w:r>
            <w:proofErr w:type="spellEnd"/>
            <w:r>
              <w:rPr>
                <w:rFonts w:ascii="Book Antiqua"/>
                <w:spacing w:val="16"/>
                <w:position w:val="6"/>
                <w:sz w:val="16"/>
              </w:rPr>
              <w:t xml:space="preserve"> </w:t>
            </w:r>
            <w:r>
              <w:rPr>
                <w:rFonts w:ascii="Book Antiqua"/>
                <w:spacing w:val="-1"/>
                <w:sz w:val="24"/>
              </w:rPr>
              <w:t xml:space="preserve">September </w:t>
            </w:r>
            <w:r>
              <w:rPr>
                <w:rFonts w:ascii="Book Antiqua"/>
                <w:sz w:val="24"/>
              </w:rPr>
              <w:t>2024</w:t>
            </w:r>
          </w:p>
          <w:p w14:paraId="3286DF8A" w14:textId="77777777" w:rsidR="00BE07A1" w:rsidRDefault="00670C3F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before="205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/>
                <w:spacing w:val="-1"/>
                <w:sz w:val="24"/>
              </w:rPr>
              <w:t>Version</w:t>
            </w:r>
            <w:r>
              <w:rPr>
                <w:rFonts w:ascii="Book Antiqua"/>
                <w:spacing w:val="-3"/>
                <w:sz w:val="24"/>
              </w:rPr>
              <w:t xml:space="preserve"> </w:t>
            </w:r>
            <w:r>
              <w:rPr>
                <w:rFonts w:ascii="Book Antiqua"/>
                <w:sz w:val="24"/>
              </w:rPr>
              <w:t>4.0</w:t>
            </w:r>
            <w:r>
              <w:rPr>
                <w:rFonts w:ascii="Book Antiqua"/>
                <w:spacing w:val="-1"/>
                <w:sz w:val="24"/>
              </w:rPr>
              <w:t xml:space="preserve"> dated</w:t>
            </w:r>
            <w:r>
              <w:rPr>
                <w:rFonts w:ascii="Book Antiqua"/>
                <w:spacing w:val="-2"/>
                <w:sz w:val="24"/>
              </w:rPr>
              <w:t xml:space="preserve"> </w:t>
            </w:r>
            <w:r>
              <w:rPr>
                <w:rFonts w:ascii="Book Antiqua"/>
                <w:spacing w:val="-1"/>
                <w:sz w:val="24"/>
              </w:rPr>
              <w:t>3</w:t>
            </w:r>
            <w:proofErr w:type="spellStart"/>
            <w:r>
              <w:rPr>
                <w:rFonts w:ascii="Book Antiqua"/>
                <w:spacing w:val="-1"/>
                <w:position w:val="6"/>
                <w:sz w:val="16"/>
              </w:rPr>
              <w:t>rd</w:t>
            </w:r>
            <w:proofErr w:type="spellEnd"/>
            <w:r>
              <w:rPr>
                <w:rFonts w:ascii="Book Antiqua"/>
                <w:spacing w:val="19"/>
                <w:position w:val="6"/>
                <w:sz w:val="16"/>
              </w:rPr>
              <w:t xml:space="preserve"> </w:t>
            </w:r>
            <w:r>
              <w:rPr>
                <w:rFonts w:ascii="Book Antiqua"/>
                <w:spacing w:val="-1"/>
                <w:sz w:val="24"/>
              </w:rPr>
              <w:t xml:space="preserve">June </w:t>
            </w:r>
            <w:r>
              <w:rPr>
                <w:rFonts w:ascii="Book Antiqua"/>
                <w:sz w:val="24"/>
              </w:rPr>
              <w:t>2025</w:t>
            </w:r>
          </w:p>
        </w:tc>
      </w:tr>
    </w:tbl>
    <w:p w14:paraId="10CCBA4E" w14:textId="77777777" w:rsidR="00670C3F" w:rsidRDefault="00670C3F"/>
    <w:sectPr w:rsidR="00670C3F">
      <w:pgSz w:w="11910" w:h="16840"/>
      <w:pgMar w:top="1480" w:right="0" w:bottom="2320" w:left="0" w:header="0" w:footer="2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6522E" w14:textId="77777777" w:rsidR="0019699E" w:rsidRDefault="0019699E">
      <w:r>
        <w:separator/>
      </w:r>
    </w:p>
  </w:endnote>
  <w:endnote w:type="continuationSeparator" w:id="0">
    <w:p w14:paraId="4BB8ADB8" w14:textId="77777777" w:rsidR="0019699E" w:rsidRDefault="0019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A76E9" w14:textId="77777777" w:rsidR="00E4133C" w:rsidRDefault="00E4133C" w:rsidP="00E4133C">
    <w:pPr>
      <w:pStyle w:val="Footer"/>
      <w:jc w:val="center"/>
      <w:rPr>
        <w:rFonts w:ascii="Book Antiqua" w:hAnsi="Book Antiqua"/>
      </w:rPr>
    </w:pPr>
  </w:p>
  <w:p w14:paraId="55F96D75" w14:textId="245FE0A9" w:rsidR="00BE07A1" w:rsidRPr="00E4133C" w:rsidRDefault="00E4133C" w:rsidP="00E4133C">
    <w:pPr>
      <w:pStyle w:val="Footer"/>
      <w:contextualSpacing/>
      <w:jc w:val="center"/>
      <w:rPr>
        <w:rFonts w:ascii="Book Antiqua" w:hAnsi="Book Antiqua"/>
        <w:spacing w:val="-2"/>
      </w:rPr>
    </w:pPr>
    <w:r w:rsidRPr="00E4133C">
      <w:rPr>
        <w:rFonts w:ascii="Book Antiqua" w:hAnsi="Book Antiqua"/>
      </w:rPr>
      <w:t>BUGLEROCK BHUVI INVESTMENT ADVISERS PRIVATE</w:t>
    </w:r>
    <w:r w:rsidRPr="00E4133C">
      <w:rPr>
        <w:rFonts w:ascii="Book Antiqua" w:hAnsi="Book Antiqua"/>
        <w:spacing w:val="-3"/>
      </w:rPr>
      <w:t xml:space="preserve"> </w:t>
    </w:r>
    <w:r w:rsidRPr="00E4133C">
      <w:rPr>
        <w:rFonts w:ascii="Book Antiqua" w:hAnsi="Book Antiqua"/>
        <w:spacing w:val="-2"/>
      </w:rPr>
      <w:t>LIMITED</w:t>
    </w:r>
  </w:p>
  <w:p w14:paraId="17D68914" w14:textId="01C43185" w:rsidR="00E4133C" w:rsidRDefault="00E4133C" w:rsidP="00E4133C">
    <w:pPr>
      <w:pStyle w:val="Footer"/>
      <w:contextualSpacing/>
      <w:jc w:val="center"/>
      <w:rPr>
        <w:rFonts w:ascii="Book Antiqua" w:hAnsi="Book Antiqua"/>
      </w:rPr>
    </w:pPr>
    <w:r w:rsidRPr="00E4133C">
      <w:rPr>
        <w:rFonts w:ascii="Book Antiqua" w:hAnsi="Book Antiqua"/>
      </w:rPr>
      <w:t>(Formerly known as o3 Bhuvi Investment Advisers Private Limited)</w:t>
    </w:r>
  </w:p>
  <w:p w14:paraId="149A5D30" w14:textId="77777777" w:rsidR="00E4133C" w:rsidRPr="0008782D" w:rsidRDefault="00E4133C" w:rsidP="00E4133C">
    <w:pPr>
      <w:pStyle w:val="Heading1"/>
      <w:spacing w:before="0"/>
      <w:ind w:left="142"/>
      <w:contextualSpacing/>
      <w:jc w:val="center"/>
    </w:pPr>
    <w:r w:rsidRPr="0008782D">
      <w:t>SEBI</w:t>
    </w:r>
    <w:r w:rsidRPr="0008782D">
      <w:rPr>
        <w:spacing w:val="-5"/>
      </w:rPr>
      <w:t xml:space="preserve"> </w:t>
    </w:r>
    <w:r w:rsidRPr="0008782D">
      <w:t>Registration</w:t>
    </w:r>
    <w:r w:rsidRPr="0008782D">
      <w:rPr>
        <w:spacing w:val="-5"/>
      </w:rPr>
      <w:t xml:space="preserve"> </w:t>
    </w:r>
    <w:r w:rsidRPr="0008782D">
      <w:rPr>
        <w:spacing w:val="-2"/>
      </w:rPr>
      <w:t>Number:</w:t>
    </w:r>
  </w:p>
  <w:p w14:paraId="5F1DC84F" w14:textId="00F5AFCA" w:rsidR="00E4133C" w:rsidRPr="00E4133C" w:rsidRDefault="00E4133C" w:rsidP="00E4133C">
    <w:pPr>
      <w:pStyle w:val="Footer"/>
      <w:contextualSpacing/>
      <w:jc w:val="center"/>
      <w:rPr>
        <w:rFonts w:ascii="Book Antiqua" w:hAnsi="Book Antiqua"/>
      </w:rPr>
    </w:pPr>
    <w:r w:rsidRPr="0008782D">
      <w:rPr>
        <w:rFonts w:ascii="Book Antiqua" w:hAnsi="Book Antiqua"/>
        <w:spacing w:val="-2"/>
      </w:rPr>
      <w:t>INA200012674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D24A3" w14:textId="77777777" w:rsidR="00167120" w:rsidRPr="00E4133C" w:rsidRDefault="00167120" w:rsidP="00167120">
    <w:pPr>
      <w:pStyle w:val="Footer"/>
      <w:contextualSpacing/>
      <w:jc w:val="center"/>
      <w:rPr>
        <w:rFonts w:ascii="Book Antiqua" w:hAnsi="Book Antiqua"/>
        <w:spacing w:val="-2"/>
      </w:rPr>
    </w:pPr>
    <w:r w:rsidRPr="00E4133C">
      <w:rPr>
        <w:rFonts w:ascii="Book Antiqua" w:hAnsi="Book Antiqua"/>
      </w:rPr>
      <w:t>BUGLEROCK BHUVI INVESTMENT ADVISERS PRIVATE</w:t>
    </w:r>
    <w:r w:rsidRPr="00E4133C">
      <w:rPr>
        <w:rFonts w:ascii="Book Antiqua" w:hAnsi="Book Antiqua"/>
        <w:spacing w:val="-3"/>
      </w:rPr>
      <w:t xml:space="preserve"> </w:t>
    </w:r>
    <w:r w:rsidRPr="00E4133C">
      <w:rPr>
        <w:rFonts w:ascii="Book Antiqua" w:hAnsi="Book Antiqua"/>
        <w:spacing w:val="-2"/>
      </w:rPr>
      <w:t>LIMITED</w:t>
    </w:r>
  </w:p>
  <w:p w14:paraId="06D37E20" w14:textId="77777777" w:rsidR="00167120" w:rsidRDefault="00167120" w:rsidP="00167120">
    <w:pPr>
      <w:pStyle w:val="Footer"/>
      <w:contextualSpacing/>
      <w:jc w:val="center"/>
      <w:rPr>
        <w:rFonts w:ascii="Book Antiqua" w:hAnsi="Book Antiqua"/>
      </w:rPr>
    </w:pPr>
    <w:r w:rsidRPr="00E4133C">
      <w:rPr>
        <w:rFonts w:ascii="Book Antiqua" w:hAnsi="Book Antiqua"/>
      </w:rPr>
      <w:t>(Formerly known as o3 Bhuvi Investment Advisers Private Limited)</w:t>
    </w:r>
  </w:p>
  <w:p w14:paraId="7A9A3D3B" w14:textId="77777777" w:rsidR="00167120" w:rsidRPr="0008782D" w:rsidRDefault="00167120" w:rsidP="00167120">
    <w:pPr>
      <w:pStyle w:val="Heading1"/>
      <w:spacing w:before="0"/>
      <w:ind w:left="142"/>
      <w:contextualSpacing/>
      <w:jc w:val="center"/>
    </w:pPr>
    <w:r w:rsidRPr="0008782D">
      <w:t>SEBI</w:t>
    </w:r>
    <w:r w:rsidRPr="0008782D">
      <w:rPr>
        <w:spacing w:val="-5"/>
      </w:rPr>
      <w:t xml:space="preserve"> </w:t>
    </w:r>
    <w:r w:rsidRPr="0008782D">
      <w:t>Registration</w:t>
    </w:r>
    <w:r w:rsidRPr="0008782D">
      <w:rPr>
        <w:spacing w:val="-5"/>
      </w:rPr>
      <w:t xml:space="preserve"> </w:t>
    </w:r>
    <w:r w:rsidRPr="0008782D">
      <w:rPr>
        <w:spacing w:val="-2"/>
      </w:rPr>
      <w:t>Number:</w:t>
    </w:r>
  </w:p>
  <w:p w14:paraId="0A2BF5B3" w14:textId="77777777" w:rsidR="00167120" w:rsidRPr="00E4133C" w:rsidRDefault="00167120" w:rsidP="00167120">
    <w:pPr>
      <w:pStyle w:val="Footer"/>
      <w:contextualSpacing/>
      <w:jc w:val="center"/>
      <w:rPr>
        <w:rFonts w:ascii="Book Antiqua" w:hAnsi="Book Antiqua"/>
      </w:rPr>
    </w:pPr>
    <w:r w:rsidRPr="0008782D">
      <w:rPr>
        <w:rFonts w:ascii="Book Antiqua" w:hAnsi="Book Antiqua"/>
        <w:spacing w:val="-2"/>
      </w:rPr>
      <w:t>INA200012674</w:t>
    </w:r>
  </w:p>
  <w:p w14:paraId="70193AFC" w14:textId="6BBDBBDE" w:rsidR="00BE07A1" w:rsidRDefault="00BE07A1" w:rsidP="00167120">
    <w:pPr>
      <w:spacing w:line="14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61BAD" w14:textId="77777777" w:rsidR="0019699E" w:rsidRDefault="0019699E">
      <w:r>
        <w:separator/>
      </w:r>
    </w:p>
  </w:footnote>
  <w:footnote w:type="continuationSeparator" w:id="0">
    <w:p w14:paraId="78BEB502" w14:textId="77777777" w:rsidR="0019699E" w:rsidRDefault="0019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0669A" w14:textId="63FCD2D0" w:rsidR="00BE07A1" w:rsidRDefault="00E4133C">
    <w:pPr>
      <w:spacing w:line="14" w:lineRule="auto"/>
      <w:rPr>
        <w:sz w:val="20"/>
        <w:szCs w:val="20"/>
      </w:rPr>
    </w:pPr>
    <w:r w:rsidRPr="0008782D">
      <w:rPr>
        <w:noProof/>
        <w:sz w:val="20"/>
        <w:lang w:val="en-IN"/>
      </w:rPr>
      <w:drawing>
        <wp:anchor distT="0" distB="0" distL="114300" distR="114300" simplePos="0" relativeHeight="251658240" behindDoc="0" locked="0" layoutInCell="1" allowOverlap="1" wp14:anchorId="75305984" wp14:editId="718719DF">
          <wp:simplePos x="0" y="0"/>
          <wp:positionH relativeFrom="column">
            <wp:posOffset>5806440</wp:posOffset>
          </wp:positionH>
          <wp:positionV relativeFrom="paragraph">
            <wp:posOffset>222250</wp:posOffset>
          </wp:positionV>
          <wp:extent cx="1560518" cy="412115"/>
          <wp:effectExtent l="0" t="0" r="0" b="0"/>
          <wp:wrapNone/>
          <wp:docPr id="1371727322" name="Picture 4" descr="A purple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440140" name="Picture 4" descr="A purple and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518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257B3"/>
    <w:multiLevelType w:val="hybridMultilevel"/>
    <w:tmpl w:val="566842AC"/>
    <w:lvl w:ilvl="0" w:tplc="299E11C2">
      <w:start w:val="1"/>
      <w:numFmt w:val="bullet"/>
      <w:lvlText w:val=""/>
      <w:lvlJc w:val="left"/>
      <w:pPr>
        <w:ind w:left="2208" w:hanging="341"/>
      </w:pPr>
      <w:rPr>
        <w:rFonts w:ascii="Symbol" w:eastAsia="Symbol" w:hAnsi="Symbol" w:hint="default"/>
        <w:w w:val="99"/>
        <w:sz w:val="24"/>
        <w:szCs w:val="24"/>
      </w:rPr>
    </w:lvl>
    <w:lvl w:ilvl="1" w:tplc="8032918A">
      <w:start w:val="1"/>
      <w:numFmt w:val="bullet"/>
      <w:lvlText w:val="•"/>
      <w:lvlJc w:val="left"/>
      <w:pPr>
        <w:ind w:left="3177" w:hanging="341"/>
      </w:pPr>
      <w:rPr>
        <w:rFonts w:hint="default"/>
      </w:rPr>
    </w:lvl>
    <w:lvl w:ilvl="2" w:tplc="DEDC43EA">
      <w:start w:val="1"/>
      <w:numFmt w:val="bullet"/>
      <w:lvlText w:val="•"/>
      <w:lvlJc w:val="left"/>
      <w:pPr>
        <w:ind w:left="4147" w:hanging="341"/>
      </w:pPr>
      <w:rPr>
        <w:rFonts w:hint="default"/>
      </w:rPr>
    </w:lvl>
    <w:lvl w:ilvl="3" w:tplc="C30892AC">
      <w:start w:val="1"/>
      <w:numFmt w:val="bullet"/>
      <w:lvlText w:val="•"/>
      <w:lvlJc w:val="left"/>
      <w:pPr>
        <w:ind w:left="5117" w:hanging="341"/>
      </w:pPr>
      <w:rPr>
        <w:rFonts w:hint="default"/>
      </w:rPr>
    </w:lvl>
    <w:lvl w:ilvl="4" w:tplc="6298DD40">
      <w:start w:val="1"/>
      <w:numFmt w:val="bullet"/>
      <w:lvlText w:val="•"/>
      <w:lvlJc w:val="left"/>
      <w:pPr>
        <w:ind w:left="6087" w:hanging="341"/>
      </w:pPr>
      <w:rPr>
        <w:rFonts w:hint="default"/>
      </w:rPr>
    </w:lvl>
    <w:lvl w:ilvl="5" w:tplc="75B2AD54">
      <w:start w:val="1"/>
      <w:numFmt w:val="bullet"/>
      <w:lvlText w:val="•"/>
      <w:lvlJc w:val="left"/>
      <w:pPr>
        <w:ind w:left="7057" w:hanging="341"/>
      </w:pPr>
      <w:rPr>
        <w:rFonts w:hint="default"/>
      </w:rPr>
    </w:lvl>
    <w:lvl w:ilvl="6" w:tplc="EB886ECE">
      <w:start w:val="1"/>
      <w:numFmt w:val="bullet"/>
      <w:lvlText w:val="•"/>
      <w:lvlJc w:val="left"/>
      <w:pPr>
        <w:ind w:left="8027" w:hanging="341"/>
      </w:pPr>
      <w:rPr>
        <w:rFonts w:hint="default"/>
      </w:rPr>
    </w:lvl>
    <w:lvl w:ilvl="7" w:tplc="5F4A2394">
      <w:start w:val="1"/>
      <w:numFmt w:val="bullet"/>
      <w:lvlText w:val="•"/>
      <w:lvlJc w:val="left"/>
      <w:pPr>
        <w:ind w:left="8996" w:hanging="341"/>
      </w:pPr>
      <w:rPr>
        <w:rFonts w:hint="default"/>
      </w:rPr>
    </w:lvl>
    <w:lvl w:ilvl="8" w:tplc="60BEF03E">
      <w:start w:val="1"/>
      <w:numFmt w:val="bullet"/>
      <w:lvlText w:val="•"/>
      <w:lvlJc w:val="left"/>
      <w:pPr>
        <w:ind w:left="9966" w:hanging="341"/>
      </w:pPr>
      <w:rPr>
        <w:rFonts w:hint="default"/>
      </w:rPr>
    </w:lvl>
  </w:abstractNum>
  <w:abstractNum w:abstractNumId="1" w15:restartNumberingAfterBreak="0">
    <w:nsid w:val="2C450118"/>
    <w:multiLevelType w:val="hybridMultilevel"/>
    <w:tmpl w:val="493855E8"/>
    <w:lvl w:ilvl="0" w:tplc="2C82D718">
      <w:start w:val="1"/>
      <w:numFmt w:val="lowerRoman"/>
      <w:lvlText w:val="%1."/>
      <w:lvlJc w:val="left"/>
      <w:pPr>
        <w:ind w:left="2160" w:hanging="360"/>
        <w:jc w:val="right"/>
      </w:pPr>
      <w:rPr>
        <w:rFonts w:ascii="Book Antiqua" w:eastAsia="Book Antiqua" w:hAnsi="Book Antiqua" w:hint="default"/>
        <w:spacing w:val="-1"/>
        <w:sz w:val="24"/>
        <w:szCs w:val="24"/>
      </w:rPr>
    </w:lvl>
    <w:lvl w:ilvl="1" w:tplc="3690C0DC">
      <w:start w:val="1"/>
      <w:numFmt w:val="lowerRoman"/>
      <w:lvlText w:val="%2."/>
      <w:lvlJc w:val="left"/>
      <w:pPr>
        <w:ind w:left="2160" w:hanging="360"/>
        <w:jc w:val="right"/>
      </w:pPr>
      <w:rPr>
        <w:rFonts w:ascii="Book Antiqua" w:eastAsia="Book Antiqua" w:hAnsi="Book Antiqua" w:hint="default"/>
        <w:spacing w:val="-1"/>
        <w:sz w:val="24"/>
        <w:szCs w:val="24"/>
      </w:rPr>
    </w:lvl>
    <w:lvl w:ilvl="2" w:tplc="5FE09BB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56AA4120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FDC2969A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37EA688E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902E9FAC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3722936C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A78F0E8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abstractNum w:abstractNumId="2" w15:restartNumberingAfterBreak="0">
    <w:nsid w:val="33F451AA"/>
    <w:multiLevelType w:val="hybridMultilevel"/>
    <w:tmpl w:val="5DEC9966"/>
    <w:lvl w:ilvl="0" w:tplc="71CAD292">
      <w:start w:val="1"/>
      <w:numFmt w:val="decimal"/>
      <w:lvlText w:val="%1."/>
      <w:lvlJc w:val="left"/>
      <w:pPr>
        <w:ind w:left="822" w:hanging="360"/>
        <w:jc w:val="left"/>
      </w:pPr>
      <w:rPr>
        <w:rFonts w:ascii="Book Antiqua" w:eastAsia="Book Antiqua" w:hAnsi="Book Antiqua" w:hint="default"/>
        <w:sz w:val="24"/>
        <w:szCs w:val="24"/>
      </w:rPr>
    </w:lvl>
    <w:lvl w:ilvl="1" w:tplc="CBF2BD16">
      <w:start w:val="1"/>
      <w:numFmt w:val="bullet"/>
      <w:lvlText w:val="•"/>
      <w:lvlJc w:val="left"/>
      <w:pPr>
        <w:ind w:left="1343" w:hanging="360"/>
      </w:pPr>
      <w:rPr>
        <w:rFonts w:hint="default"/>
      </w:rPr>
    </w:lvl>
    <w:lvl w:ilvl="2" w:tplc="693816DC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3" w:tplc="54CEF1D4">
      <w:start w:val="1"/>
      <w:numFmt w:val="bullet"/>
      <w:lvlText w:val="•"/>
      <w:lvlJc w:val="left"/>
      <w:pPr>
        <w:ind w:left="2385" w:hanging="360"/>
      </w:pPr>
      <w:rPr>
        <w:rFonts w:hint="default"/>
      </w:rPr>
    </w:lvl>
    <w:lvl w:ilvl="4" w:tplc="080C22DE">
      <w:start w:val="1"/>
      <w:numFmt w:val="bullet"/>
      <w:lvlText w:val="•"/>
      <w:lvlJc w:val="left"/>
      <w:pPr>
        <w:ind w:left="2906" w:hanging="360"/>
      </w:pPr>
      <w:rPr>
        <w:rFonts w:hint="default"/>
      </w:rPr>
    </w:lvl>
    <w:lvl w:ilvl="5" w:tplc="0838BD6C">
      <w:start w:val="1"/>
      <w:numFmt w:val="bullet"/>
      <w:lvlText w:val="•"/>
      <w:lvlJc w:val="left"/>
      <w:pPr>
        <w:ind w:left="3428" w:hanging="360"/>
      </w:pPr>
      <w:rPr>
        <w:rFonts w:hint="default"/>
      </w:rPr>
    </w:lvl>
    <w:lvl w:ilvl="6" w:tplc="5F3037AA">
      <w:start w:val="1"/>
      <w:numFmt w:val="bullet"/>
      <w:lvlText w:val="•"/>
      <w:lvlJc w:val="left"/>
      <w:pPr>
        <w:ind w:left="3949" w:hanging="360"/>
      </w:pPr>
      <w:rPr>
        <w:rFonts w:hint="default"/>
      </w:rPr>
    </w:lvl>
    <w:lvl w:ilvl="7" w:tplc="F1FE4570">
      <w:start w:val="1"/>
      <w:numFmt w:val="bullet"/>
      <w:lvlText w:val="•"/>
      <w:lvlJc w:val="left"/>
      <w:pPr>
        <w:ind w:left="4470" w:hanging="360"/>
      </w:pPr>
      <w:rPr>
        <w:rFonts w:hint="default"/>
      </w:rPr>
    </w:lvl>
    <w:lvl w:ilvl="8" w:tplc="5B52BF66">
      <w:start w:val="1"/>
      <w:numFmt w:val="bullet"/>
      <w:lvlText w:val="•"/>
      <w:lvlJc w:val="left"/>
      <w:pPr>
        <w:ind w:left="4991" w:hanging="360"/>
      </w:pPr>
      <w:rPr>
        <w:rFonts w:hint="default"/>
      </w:rPr>
    </w:lvl>
  </w:abstractNum>
  <w:abstractNum w:abstractNumId="3" w15:restartNumberingAfterBreak="0">
    <w:nsid w:val="4D9F1249"/>
    <w:multiLevelType w:val="hybridMultilevel"/>
    <w:tmpl w:val="501A5E20"/>
    <w:lvl w:ilvl="0" w:tplc="513E374A">
      <w:start w:val="1"/>
      <w:numFmt w:val="upperLetter"/>
      <w:lvlText w:val="%1."/>
      <w:lvlJc w:val="left"/>
      <w:pPr>
        <w:ind w:left="1687" w:hanging="248"/>
        <w:jc w:val="left"/>
      </w:pPr>
      <w:rPr>
        <w:rFonts w:hint="default"/>
        <w:u w:val="single" w:color="000000"/>
      </w:rPr>
    </w:lvl>
    <w:lvl w:ilvl="1" w:tplc="6F9E57FA">
      <w:start w:val="1"/>
      <w:numFmt w:val="bullet"/>
      <w:lvlText w:val=""/>
      <w:lvlJc w:val="left"/>
      <w:pPr>
        <w:ind w:left="2160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9F085CFA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hint="default"/>
        <w:sz w:val="24"/>
        <w:szCs w:val="24"/>
      </w:rPr>
    </w:lvl>
    <w:lvl w:ilvl="3" w:tplc="4BD217E8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4" w:tplc="7F5696AC">
      <w:start w:val="1"/>
      <w:numFmt w:val="bullet"/>
      <w:lvlText w:val="•"/>
      <w:lvlJc w:val="left"/>
      <w:pPr>
        <w:ind w:left="3860" w:hanging="360"/>
      </w:pPr>
      <w:rPr>
        <w:rFonts w:hint="default"/>
      </w:rPr>
    </w:lvl>
    <w:lvl w:ilvl="5" w:tplc="EC947D20">
      <w:start w:val="1"/>
      <w:numFmt w:val="bullet"/>
      <w:lvlText w:val="•"/>
      <w:lvlJc w:val="left"/>
      <w:pPr>
        <w:ind w:left="5201" w:hanging="360"/>
      </w:pPr>
      <w:rPr>
        <w:rFonts w:hint="default"/>
      </w:rPr>
    </w:lvl>
    <w:lvl w:ilvl="6" w:tplc="A596EB0E">
      <w:start w:val="1"/>
      <w:numFmt w:val="bullet"/>
      <w:lvlText w:val="•"/>
      <w:lvlJc w:val="left"/>
      <w:pPr>
        <w:ind w:left="6542" w:hanging="360"/>
      </w:pPr>
      <w:rPr>
        <w:rFonts w:hint="default"/>
      </w:rPr>
    </w:lvl>
    <w:lvl w:ilvl="7" w:tplc="12CEC0B8">
      <w:start w:val="1"/>
      <w:numFmt w:val="bullet"/>
      <w:lvlText w:val="•"/>
      <w:lvlJc w:val="left"/>
      <w:pPr>
        <w:ind w:left="7883" w:hanging="360"/>
      </w:pPr>
      <w:rPr>
        <w:rFonts w:hint="default"/>
      </w:rPr>
    </w:lvl>
    <w:lvl w:ilvl="8" w:tplc="FCBE8BFE">
      <w:start w:val="1"/>
      <w:numFmt w:val="bullet"/>
      <w:lvlText w:val="•"/>
      <w:lvlJc w:val="left"/>
      <w:pPr>
        <w:ind w:left="9224" w:hanging="360"/>
      </w:pPr>
      <w:rPr>
        <w:rFonts w:hint="default"/>
      </w:rPr>
    </w:lvl>
  </w:abstractNum>
  <w:abstractNum w:abstractNumId="4" w15:restartNumberingAfterBreak="0">
    <w:nsid w:val="77530D0A"/>
    <w:multiLevelType w:val="hybridMultilevel"/>
    <w:tmpl w:val="BF4099F8"/>
    <w:lvl w:ilvl="0" w:tplc="37E00FBE">
      <w:start w:val="1"/>
      <w:numFmt w:val="lowerRoman"/>
      <w:lvlText w:val="%1."/>
      <w:lvlJc w:val="left"/>
      <w:pPr>
        <w:ind w:left="2160" w:hanging="360"/>
        <w:jc w:val="left"/>
      </w:pPr>
      <w:rPr>
        <w:rFonts w:ascii="Book Antiqua" w:eastAsia="Book Antiqua" w:hAnsi="Book Antiqua" w:hint="default"/>
        <w:spacing w:val="-1"/>
        <w:sz w:val="24"/>
        <w:szCs w:val="24"/>
      </w:rPr>
    </w:lvl>
    <w:lvl w:ilvl="1" w:tplc="35AA13BC">
      <w:start w:val="1"/>
      <w:numFmt w:val="lowerRoman"/>
      <w:lvlText w:val="%2."/>
      <w:lvlJc w:val="left"/>
      <w:pPr>
        <w:ind w:left="2433" w:hanging="190"/>
        <w:jc w:val="right"/>
      </w:pPr>
      <w:rPr>
        <w:rFonts w:ascii="Book Antiqua" w:eastAsia="Book Antiqua" w:hAnsi="Book Antiqua" w:hint="default"/>
        <w:spacing w:val="-1"/>
        <w:sz w:val="24"/>
        <w:szCs w:val="24"/>
      </w:rPr>
    </w:lvl>
    <w:lvl w:ilvl="2" w:tplc="78803CAC">
      <w:start w:val="1"/>
      <w:numFmt w:val="bullet"/>
      <w:lvlText w:val=""/>
      <w:lvlJc w:val="left"/>
      <w:pPr>
        <w:ind w:left="3153" w:hanging="360"/>
      </w:pPr>
      <w:rPr>
        <w:rFonts w:ascii="Symbol" w:eastAsia="Symbol" w:hAnsi="Symbol" w:hint="default"/>
        <w:w w:val="99"/>
        <w:sz w:val="24"/>
        <w:szCs w:val="24"/>
      </w:rPr>
    </w:lvl>
    <w:lvl w:ilvl="3" w:tplc="E6F24E62">
      <w:start w:val="1"/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7A00C540">
      <w:start w:val="1"/>
      <w:numFmt w:val="bullet"/>
      <w:lvlText w:val="•"/>
      <w:lvlJc w:val="left"/>
      <w:pPr>
        <w:ind w:left="5341" w:hanging="360"/>
      </w:pPr>
      <w:rPr>
        <w:rFonts w:hint="default"/>
      </w:rPr>
    </w:lvl>
    <w:lvl w:ilvl="5" w:tplc="DCF8C11E">
      <w:start w:val="1"/>
      <w:numFmt w:val="bullet"/>
      <w:lvlText w:val="•"/>
      <w:lvlJc w:val="left"/>
      <w:pPr>
        <w:ind w:left="6435" w:hanging="360"/>
      </w:pPr>
      <w:rPr>
        <w:rFonts w:hint="default"/>
      </w:rPr>
    </w:lvl>
    <w:lvl w:ilvl="6" w:tplc="20C0BFF0">
      <w:start w:val="1"/>
      <w:numFmt w:val="bullet"/>
      <w:lvlText w:val="•"/>
      <w:lvlJc w:val="left"/>
      <w:pPr>
        <w:ind w:left="7530" w:hanging="360"/>
      </w:pPr>
      <w:rPr>
        <w:rFonts w:hint="default"/>
      </w:rPr>
    </w:lvl>
    <w:lvl w:ilvl="7" w:tplc="CB38CF90">
      <w:start w:val="1"/>
      <w:numFmt w:val="bullet"/>
      <w:lvlText w:val="•"/>
      <w:lvlJc w:val="left"/>
      <w:pPr>
        <w:ind w:left="8624" w:hanging="360"/>
      </w:pPr>
      <w:rPr>
        <w:rFonts w:hint="default"/>
      </w:rPr>
    </w:lvl>
    <w:lvl w:ilvl="8" w:tplc="724086DA">
      <w:start w:val="1"/>
      <w:numFmt w:val="bullet"/>
      <w:lvlText w:val="•"/>
      <w:lvlJc w:val="left"/>
      <w:pPr>
        <w:ind w:left="9718" w:hanging="360"/>
      </w:pPr>
      <w:rPr>
        <w:rFonts w:hint="default"/>
      </w:rPr>
    </w:lvl>
  </w:abstractNum>
  <w:num w:numId="1" w16cid:durableId="921571150">
    <w:abstractNumId w:val="2"/>
  </w:num>
  <w:num w:numId="2" w16cid:durableId="1373652266">
    <w:abstractNumId w:val="1"/>
  </w:num>
  <w:num w:numId="3" w16cid:durableId="212542983">
    <w:abstractNumId w:val="0"/>
  </w:num>
  <w:num w:numId="4" w16cid:durableId="284121891">
    <w:abstractNumId w:val="4"/>
  </w:num>
  <w:num w:numId="5" w16cid:durableId="376317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7A1"/>
    <w:rsid w:val="00136035"/>
    <w:rsid w:val="00167120"/>
    <w:rsid w:val="0019699E"/>
    <w:rsid w:val="003D666C"/>
    <w:rsid w:val="00614C66"/>
    <w:rsid w:val="00670C3F"/>
    <w:rsid w:val="00BE07A1"/>
    <w:rsid w:val="00E4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13E2D39D"/>
  <w15:docId w15:val="{895CD2A2-7FAB-4121-8CE6-A49D7787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54"/>
      <w:ind w:left="2160" w:hanging="360"/>
      <w:outlineLvl w:val="0"/>
    </w:pPr>
    <w:rPr>
      <w:rFonts w:ascii="Book Antiqua" w:eastAsia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160" w:hanging="360"/>
    </w:pPr>
    <w:rPr>
      <w:rFonts w:ascii="Book Antiqua" w:eastAsia="Book Antiqua" w:hAnsi="Book Antiqu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13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3C"/>
  </w:style>
  <w:style w:type="paragraph" w:styleId="Footer">
    <w:name w:val="footer"/>
    <w:basedOn w:val="Normal"/>
    <w:link w:val="FooterChar"/>
    <w:uiPriority w:val="99"/>
    <w:unhideWhenUsed/>
    <w:rsid w:val="00E413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3C"/>
  </w:style>
  <w:style w:type="character" w:styleId="Hyperlink">
    <w:name w:val="Hyperlink"/>
    <w:basedOn w:val="DefaultParagraphFont"/>
    <w:uiPriority w:val="99"/>
    <w:unhideWhenUsed/>
    <w:rsid w:val="00E413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ebi.gov.in/sebiweb/other/OtherAction.do?doRecognisedFpi=y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sebi.gov.in/sebiweb/other/OtherAction.do?doRecognisedFpi=y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0+9180690290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mpliance.ria@buglerock.asia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icg.grievance@buglerock.asia%2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Bharat Sharda</cp:lastModifiedBy>
  <cp:revision>3</cp:revision>
  <dcterms:created xsi:type="dcterms:W3CDTF">2025-06-04T10:34:00Z</dcterms:created>
  <dcterms:modified xsi:type="dcterms:W3CDTF">2025-06-04T10:52:00Z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LastSaved">
    <vt:filetime>2025-06-04T00:00:00Z</vt:filetime>
  </property>
</Properties>
</file>